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F58" w:rsidRPr="007A78D0" w:rsidRDefault="009B6E4E" w:rsidP="00A15F58">
      <w:pPr>
        <w:spacing w:after="0" w:line="240" w:lineRule="auto"/>
        <w:jc w:val="both"/>
        <w:rPr>
          <w:rFonts w:ascii="Times New Roman" w:eastAsia="Times New Roman" w:hAnsi="Times New Roman" w:cs="Times New Roman"/>
          <w:sz w:val="24"/>
          <w:szCs w:val="24"/>
          <w:lang w:eastAsia="pl-PL"/>
        </w:rPr>
      </w:pPr>
      <w:r w:rsidRPr="007A78D0">
        <w:rPr>
          <w:rFonts w:ascii="Times New Roman" w:hAnsi="Times New Roman" w:cs="Times New Roman"/>
          <w:sz w:val="24"/>
          <w:szCs w:val="24"/>
        </w:rPr>
        <w:t xml:space="preserve">Roszczenia o naprawienie szkody wyrządzonej czynem niedozwolonym to wszelkie roszczenia mające charakter majątkowy, przy czym do kategorii roszczeń majątkowych należy zaliczyć także roszczenia o zapłatę zadośćuczynienia (por. G. Bieniek (w:) </w:t>
      </w:r>
      <w:r w:rsidRPr="007A78D0">
        <w:rPr>
          <w:rFonts w:ascii="Times New Roman" w:hAnsi="Times New Roman" w:cs="Times New Roman"/>
          <w:i/>
          <w:iCs/>
          <w:sz w:val="24"/>
          <w:szCs w:val="24"/>
        </w:rPr>
        <w:t>Komentarz</w:t>
      </w:r>
      <w:r w:rsidRPr="007A78D0">
        <w:rPr>
          <w:rFonts w:ascii="Times New Roman" w:hAnsi="Times New Roman" w:cs="Times New Roman"/>
          <w:sz w:val="24"/>
          <w:szCs w:val="24"/>
        </w:rPr>
        <w:t xml:space="preserve">..., s. 405; Z. Radwański, A. Olejniczak, </w:t>
      </w:r>
      <w:r w:rsidRPr="007A78D0">
        <w:rPr>
          <w:rFonts w:ascii="Times New Roman" w:hAnsi="Times New Roman" w:cs="Times New Roman"/>
          <w:i/>
          <w:iCs/>
          <w:sz w:val="24"/>
          <w:szCs w:val="24"/>
        </w:rPr>
        <w:t>Zobowiązania</w:t>
      </w:r>
      <w:r w:rsidRPr="007A78D0">
        <w:rPr>
          <w:rFonts w:ascii="Times New Roman" w:hAnsi="Times New Roman" w:cs="Times New Roman"/>
          <w:sz w:val="24"/>
          <w:szCs w:val="24"/>
        </w:rPr>
        <w:t>..., s. 272). Roszczenia odszkodowawcze o charakterze niemajątkowym, wynikające z naruszenia dóbr osobistych, przedawnieniu nie podlegają.</w:t>
      </w:r>
    </w:p>
    <w:p w:rsidR="009B6E4E" w:rsidRDefault="009B6E4E" w:rsidP="003865AE">
      <w:pPr>
        <w:spacing w:after="0" w:line="240" w:lineRule="auto"/>
        <w:rPr>
          <w:rFonts w:ascii="Times New Roman" w:eastAsia="Times New Roman" w:hAnsi="Times New Roman" w:cs="Times New Roman"/>
          <w:sz w:val="24"/>
          <w:szCs w:val="24"/>
          <w:lang w:eastAsia="pl-PL"/>
        </w:rPr>
      </w:pPr>
    </w:p>
    <w:p w:rsidR="009B6E4E" w:rsidRDefault="009B6E4E" w:rsidP="00A15F58">
      <w:pPr>
        <w:jc w:val="both"/>
      </w:pPr>
    </w:p>
    <w:p w:rsidR="009B6E4E" w:rsidRDefault="009B6E4E" w:rsidP="00A15F58">
      <w:pPr>
        <w:jc w:val="both"/>
      </w:pPr>
    </w:p>
    <w:tbl>
      <w:tblPr>
        <w:tblStyle w:val="Tabela-Siatka"/>
        <w:tblW w:w="0" w:type="auto"/>
        <w:tblLook w:val="04A0"/>
      </w:tblPr>
      <w:tblGrid>
        <w:gridCol w:w="2303"/>
        <w:gridCol w:w="2303"/>
        <w:gridCol w:w="2303"/>
        <w:gridCol w:w="2303"/>
      </w:tblGrid>
      <w:tr w:rsidR="009B6E4E" w:rsidRPr="007A78D0" w:rsidTr="009B6E4E">
        <w:trPr>
          <w:trHeight w:val="397"/>
        </w:trPr>
        <w:tc>
          <w:tcPr>
            <w:tcW w:w="2303" w:type="dxa"/>
          </w:tcPr>
          <w:p w:rsidR="009B6E4E" w:rsidRPr="007A78D0" w:rsidRDefault="005A0B72" w:rsidP="009B6E4E">
            <w:pPr>
              <w:ind w:firstLine="708"/>
              <w:jc w:val="both"/>
              <w:rPr>
                <w:rFonts w:ascii="Times New Roman" w:hAnsi="Times New Roman" w:cs="Times New Roman"/>
                <w:b/>
              </w:rPr>
            </w:pPr>
            <w:r w:rsidRPr="007A78D0">
              <w:rPr>
                <w:rFonts w:ascii="Times New Roman" w:hAnsi="Times New Roman" w:cs="Times New Roman"/>
                <w:b/>
              </w:rPr>
              <w:t>ARTYKUŁ</w:t>
            </w:r>
          </w:p>
        </w:tc>
        <w:tc>
          <w:tcPr>
            <w:tcW w:w="2303" w:type="dxa"/>
          </w:tcPr>
          <w:p w:rsidR="009B6E4E" w:rsidRPr="007A78D0" w:rsidRDefault="005A0B72" w:rsidP="00A15F58">
            <w:pPr>
              <w:jc w:val="both"/>
              <w:rPr>
                <w:rFonts w:ascii="Times New Roman" w:hAnsi="Times New Roman" w:cs="Times New Roman"/>
                <w:b/>
              </w:rPr>
            </w:pPr>
            <w:r w:rsidRPr="007A78D0">
              <w:rPr>
                <w:rFonts w:ascii="Times New Roman" w:hAnsi="Times New Roman" w:cs="Times New Roman"/>
                <w:b/>
              </w:rPr>
              <w:t>TREŚĆ</w:t>
            </w:r>
          </w:p>
        </w:tc>
        <w:tc>
          <w:tcPr>
            <w:tcW w:w="2303" w:type="dxa"/>
          </w:tcPr>
          <w:p w:rsidR="009B6E4E" w:rsidRPr="007A78D0" w:rsidRDefault="001B1039" w:rsidP="00A15F58">
            <w:pPr>
              <w:jc w:val="both"/>
              <w:rPr>
                <w:rFonts w:ascii="Times New Roman" w:hAnsi="Times New Roman" w:cs="Times New Roman"/>
                <w:b/>
              </w:rPr>
            </w:pPr>
            <w:r w:rsidRPr="007A78D0">
              <w:rPr>
                <w:rFonts w:ascii="Times New Roman" w:hAnsi="Times New Roman" w:cs="Times New Roman"/>
                <w:b/>
              </w:rPr>
              <w:t>PRZEDAWNIENIE</w:t>
            </w:r>
          </w:p>
        </w:tc>
        <w:tc>
          <w:tcPr>
            <w:tcW w:w="2303" w:type="dxa"/>
          </w:tcPr>
          <w:p w:rsidR="009B6E4E" w:rsidRPr="007A78D0" w:rsidRDefault="005A0B72" w:rsidP="00A15F58">
            <w:pPr>
              <w:jc w:val="both"/>
              <w:rPr>
                <w:rFonts w:ascii="Times New Roman" w:hAnsi="Times New Roman" w:cs="Times New Roman"/>
                <w:b/>
              </w:rPr>
            </w:pPr>
            <w:r w:rsidRPr="007A78D0">
              <w:rPr>
                <w:rFonts w:ascii="Times New Roman" w:hAnsi="Times New Roman" w:cs="Times New Roman"/>
                <w:b/>
              </w:rPr>
              <w:t>UWAGI CO DO OBOWIĄZYWANIA</w:t>
            </w:r>
          </w:p>
        </w:tc>
      </w:tr>
      <w:tr w:rsidR="009B6E4E" w:rsidRPr="007A78D0" w:rsidTr="009B6E4E">
        <w:trPr>
          <w:trHeight w:val="416"/>
        </w:trPr>
        <w:tc>
          <w:tcPr>
            <w:tcW w:w="2303" w:type="dxa"/>
          </w:tcPr>
          <w:p w:rsidR="009B6E4E" w:rsidRPr="00A95EBD" w:rsidRDefault="001B1039" w:rsidP="00A15F58">
            <w:pPr>
              <w:jc w:val="both"/>
              <w:rPr>
                <w:rFonts w:ascii="Times New Roman" w:hAnsi="Times New Roman" w:cs="Times New Roman"/>
                <w:b/>
              </w:rPr>
            </w:pPr>
            <w:r w:rsidRPr="00A95EBD">
              <w:rPr>
                <w:rFonts w:ascii="Times New Roman" w:eastAsia="Times New Roman" w:hAnsi="Times New Roman" w:cs="Times New Roman"/>
                <w:b/>
                <w:sz w:val="24"/>
                <w:szCs w:val="24"/>
                <w:lang w:eastAsia="pl-PL"/>
              </w:rPr>
              <w:t>Art.</w:t>
            </w:r>
            <w:r w:rsidR="009B6E4E" w:rsidRPr="00A95EBD">
              <w:rPr>
                <w:rFonts w:ascii="Times New Roman" w:eastAsia="Times New Roman" w:hAnsi="Times New Roman" w:cs="Times New Roman"/>
                <w:b/>
                <w:sz w:val="24"/>
                <w:szCs w:val="24"/>
                <w:lang w:eastAsia="pl-PL"/>
              </w:rPr>
              <w:t xml:space="preserve"> 122</w:t>
            </w:r>
            <w:r w:rsidR="007A78D0" w:rsidRPr="00A95EBD">
              <w:rPr>
                <w:rFonts w:ascii="Times New Roman" w:eastAsia="Times New Roman" w:hAnsi="Times New Roman" w:cs="Times New Roman"/>
                <w:b/>
                <w:sz w:val="24"/>
                <w:szCs w:val="24"/>
                <w:lang w:eastAsia="pl-PL"/>
              </w:rPr>
              <w:t xml:space="preserve">§ 1 </w:t>
            </w:r>
            <w:proofErr w:type="spellStart"/>
            <w:r w:rsidR="007A78D0" w:rsidRPr="00A95EBD">
              <w:rPr>
                <w:rFonts w:ascii="Times New Roman" w:eastAsia="Times New Roman" w:hAnsi="Times New Roman" w:cs="Times New Roman"/>
                <w:b/>
                <w:sz w:val="24"/>
                <w:szCs w:val="24"/>
                <w:lang w:eastAsia="pl-PL"/>
              </w:rPr>
              <w:t>kc</w:t>
            </w:r>
            <w:proofErr w:type="spellEnd"/>
            <w:r w:rsidR="009B6E4E" w:rsidRPr="00A95EBD">
              <w:rPr>
                <w:rFonts w:ascii="Times New Roman" w:eastAsia="Times New Roman" w:hAnsi="Times New Roman" w:cs="Times New Roman"/>
                <w:b/>
                <w:sz w:val="24"/>
                <w:szCs w:val="24"/>
                <w:lang w:eastAsia="pl-PL"/>
              </w:rPr>
              <w:t xml:space="preserve"> [Przedawnienie względem osoby niemającej pełnej zdolności do czynności prawnych]</w:t>
            </w:r>
          </w:p>
        </w:tc>
        <w:tc>
          <w:tcPr>
            <w:tcW w:w="2303" w:type="dxa"/>
          </w:tcPr>
          <w:p w:rsidR="009B6E4E" w:rsidRPr="007A78D0" w:rsidRDefault="009B6E4E" w:rsidP="009B6E4E">
            <w:pPr>
              <w:rPr>
                <w:rFonts w:ascii="Times New Roman" w:eastAsia="Times New Roman" w:hAnsi="Times New Roman" w:cs="Times New Roman"/>
                <w:sz w:val="24"/>
                <w:szCs w:val="24"/>
                <w:lang w:eastAsia="pl-PL"/>
              </w:rPr>
            </w:pPr>
          </w:p>
          <w:p w:rsidR="009B6E4E" w:rsidRPr="007A78D0" w:rsidRDefault="009B6E4E" w:rsidP="009B6E4E">
            <w:pPr>
              <w:rPr>
                <w:rFonts w:ascii="Times New Roman" w:eastAsia="Times New Roman" w:hAnsi="Times New Roman" w:cs="Times New Roman"/>
                <w:sz w:val="24"/>
                <w:szCs w:val="24"/>
                <w:lang w:eastAsia="pl-PL"/>
              </w:rPr>
            </w:pPr>
            <w:r w:rsidRPr="007A78D0">
              <w:rPr>
                <w:rFonts w:ascii="Times New Roman" w:eastAsia="Times New Roman" w:hAnsi="Times New Roman" w:cs="Times New Roman"/>
                <w:sz w:val="24"/>
                <w:szCs w:val="24"/>
                <w:lang w:eastAsia="pl-PL"/>
              </w:rPr>
              <w:t>Przedawnienie względem osoby, która nie ma pełnej zdolności do czynności prawnych, nie może skończyć się wcześniej niż z upływem lat dwóch od ustanowienia dla niej przedstawiciela ustawowego albo od ustania przyczyny jego ustanowienia.</w:t>
            </w:r>
          </w:p>
          <w:p w:rsidR="009B6E4E" w:rsidRPr="007A78D0" w:rsidRDefault="009B6E4E" w:rsidP="00A15F58">
            <w:pPr>
              <w:jc w:val="both"/>
              <w:rPr>
                <w:rFonts w:ascii="Times New Roman" w:hAnsi="Times New Roman" w:cs="Times New Roman"/>
              </w:rPr>
            </w:pPr>
          </w:p>
        </w:tc>
        <w:tc>
          <w:tcPr>
            <w:tcW w:w="2303" w:type="dxa"/>
          </w:tcPr>
          <w:p w:rsidR="009B6E4E" w:rsidRPr="007A78D0" w:rsidRDefault="001B1039" w:rsidP="00A15F58">
            <w:pPr>
              <w:jc w:val="both"/>
              <w:rPr>
                <w:rFonts w:ascii="Times New Roman" w:hAnsi="Times New Roman" w:cs="Times New Roman"/>
              </w:rPr>
            </w:pPr>
            <w:r w:rsidRPr="007A78D0">
              <w:rPr>
                <w:rFonts w:ascii="Times New Roman" w:hAnsi="Times New Roman" w:cs="Times New Roman"/>
                <w:b/>
                <w:sz w:val="24"/>
                <w:szCs w:val="24"/>
              </w:rPr>
              <w:t>2 lata</w:t>
            </w:r>
            <w:r w:rsidRPr="007A78D0">
              <w:rPr>
                <w:rFonts w:ascii="Times New Roman" w:hAnsi="Times New Roman" w:cs="Times New Roman"/>
              </w:rPr>
              <w:t xml:space="preserve"> </w:t>
            </w:r>
            <w:r w:rsidRPr="007A78D0">
              <w:rPr>
                <w:rFonts w:ascii="Times New Roman" w:eastAsia="Times New Roman" w:hAnsi="Times New Roman" w:cs="Times New Roman"/>
                <w:sz w:val="24"/>
                <w:szCs w:val="24"/>
                <w:lang w:eastAsia="pl-PL"/>
              </w:rPr>
              <w:t>od ustanowienia dla niej przedstawiciela ustawowego albo od ustania przyczyny jego ustanowienia</w:t>
            </w:r>
          </w:p>
        </w:tc>
        <w:tc>
          <w:tcPr>
            <w:tcW w:w="2303" w:type="dxa"/>
          </w:tcPr>
          <w:p w:rsidR="009B6E4E" w:rsidRPr="007A78D0" w:rsidRDefault="009F376E" w:rsidP="00A15F58">
            <w:pPr>
              <w:jc w:val="both"/>
              <w:rPr>
                <w:rFonts w:ascii="Times New Roman" w:hAnsi="Times New Roman" w:cs="Times New Roman"/>
              </w:rPr>
            </w:pPr>
            <w:r w:rsidRPr="007A78D0">
              <w:rPr>
                <w:rFonts w:ascii="Times New Roman" w:hAnsi="Times New Roman" w:cs="Times New Roman"/>
              </w:rPr>
              <w:t>O</w:t>
            </w:r>
            <w:r w:rsidR="005A0B72" w:rsidRPr="007A78D0">
              <w:rPr>
                <w:rFonts w:ascii="Times New Roman" w:hAnsi="Times New Roman" w:cs="Times New Roman"/>
              </w:rPr>
              <w:t>bowiązuje</w:t>
            </w:r>
            <w:r w:rsidRPr="007A78D0">
              <w:rPr>
                <w:rFonts w:ascii="Times New Roman" w:hAnsi="Times New Roman" w:cs="Times New Roman"/>
              </w:rPr>
              <w:t xml:space="preserve"> bez zmian</w:t>
            </w:r>
          </w:p>
        </w:tc>
      </w:tr>
      <w:tr w:rsidR="009B6E4E" w:rsidRPr="007A78D0" w:rsidTr="009B6E4E">
        <w:trPr>
          <w:trHeight w:val="416"/>
        </w:trPr>
        <w:tc>
          <w:tcPr>
            <w:tcW w:w="2303" w:type="dxa"/>
          </w:tcPr>
          <w:p w:rsidR="009B6E4E" w:rsidRDefault="009B6E4E" w:rsidP="005A0B72">
            <w:pPr>
              <w:jc w:val="both"/>
              <w:rPr>
                <w:rFonts w:ascii="Times New Roman" w:eastAsia="Times New Roman" w:hAnsi="Times New Roman" w:cs="Times New Roman"/>
                <w:b/>
                <w:sz w:val="24"/>
                <w:szCs w:val="24"/>
                <w:lang w:eastAsia="pl-PL"/>
              </w:rPr>
            </w:pPr>
            <w:r w:rsidRPr="00A95EBD">
              <w:rPr>
                <w:rFonts w:ascii="Times New Roman" w:eastAsia="Times New Roman" w:hAnsi="Times New Roman" w:cs="Times New Roman"/>
                <w:b/>
                <w:sz w:val="24"/>
                <w:szCs w:val="24"/>
                <w:lang w:eastAsia="pl-PL"/>
              </w:rPr>
              <w:t xml:space="preserve">Art. 442 </w:t>
            </w:r>
            <w:proofErr w:type="spellStart"/>
            <w:r w:rsidRPr="00A95EBD">
              <w:rPr>
                <w:rFonts w:ascii="Times New Roman" w:eastAsia="Times New Roman" w:hAnsi="Times New Roman" w:cs="Times New Roman"/>
                <w:b/>
                <w:sz w:val="24"/>
                <w:szCs w:val="24"/>
                <w:lang w:eastAsia="pl-PL"/>
              </w:rPr>
              <w:t>kc</w:t>
            </w:r>
            <w:proofErr w:type="spellEnd"/>
            <w:r w:rsidRPr="00A95EBD">
              <w:rPr>
                <w:rFonts w:ascii="Times New Roman" w:eastAsia="Times New Roman" w:hAnsi="Times New Roman" w:cs="Times New Roman"/>
                <w:b/>
                <w:sz w:val="24"/>
                <w:szCs w:val="24"/>
                <w:lang w:eastAsia="pl-PL"/>
              </w:rPr>
              <w:t xml:space="preserve"> </w:t>
            </w:r>
          </w:p>
          <w:p w:rsidR="00A95EBD" w:rsidRPr="007A78D0" w:rsidRDefault="00A95EBD" w:rsidP="00A95EBD">
            <w:pPr>
              <w:jc w:val="both"/>
              <w:rPr>
                <w:rFonts w:ascii="Times New Roman" w:eastAsia="Times New Roman" w:hAnsi="Times New Roman" w:cs="Times New Roman"/>
                <w:sz w:val="24"/>
                <w:szCs w:val="24"/>
                <w:lang w:eastAsia="pl-PL"/>
              </w:rPr>
            </w:pPr>
            <w:r w:rsidRPr="007A78D0">
              <w:rPr>
                <w:rFonts w:ascii="Times New Roman" w:eastAsia="Times New Roman" w:hAnsi="Times New Roman" w:cs="Times New Roman"/>
                <w:b/>
                <w:sz w:val="24"/>
                <w:szCs w:val="24"/>
                <w:lang w:eastAsia="pl-PL"/>
              </w:rPr>
              <w:t>[Przedawnienie roszczeń]</w:t>
            </w:r>
            <w:r w:rsidRPr="007A78D0">
              <w:rPr>
                <w:rFonts w:ascii="Times New Roman" w:eastAsia="Times New Roman" w:hAnsi="Times New Roman" w:cs="Times New Roman"/>
                <w:sz w:val="24"/>
                <w:szCs w:val="24"/>
                <w:lang w:eastAsia="pl-PL"/>
              </w:rPr>
              <w:t>.</w:t>
            </w:r>
          </w:p>
          <w:p w:rsidR="00A95EBD" w:rsidRPr="00A95EBD" w:rsidRDefault="00A95EBD" w:rsidP="005A0B72">
            <w:pPr>
              <w:jc w:val="both"/>
              <w:rPr>
                <w:rFonts w:ascii="Times New Roman" w:hAnsi="Times New Roman" w:cs="Times New Roman"/>
                <w:b/>
              </w:rPr>
            </w:pPr>
          </w:p>
        </w:tc>
        <w:tc>
          <w:tcPr>
            <w:tcW w:w="2303" w:type="dxa"/>
          </w:tcPr>
          <w:p w:rsidR="009B6E4E" w:rsidRPr="007A78D0" w:rsidRDefault="009B6E4E" w:rsidP="009B6E4E">
            <w:pPr>
              <w:jc w:val="both"/>
              <w:rPr>
                <w:rFonts w:ascii="Times New Roman" w:eastAsia="Times New Roman" w:hAnsi="Times New Roman" w:cs="Times New Roman"/>
                <w:sz w:val="24"/>
                <w:szCs w:val="24"/>
                <w:lang w:eastAsia="pl-PL"/>
              </w:rPr>
            </w:pPr>
            <w:r w:rsidRPr="007A78D0">
              <w:rPr>
                <w:rFonts w:ascii="Times New Roman" w:eastAsia="Times New Roman" w:hAnsi="Times New Roman" w:cs="Times New Roman"/>
                <w:sz w:val="24"/>
                <w:szCs w:val="24"/>
                <w:lang w:eastAsia="pl-PL"/>
              </w:rPr>
              <w:t>§  1.  Roszczenie o naprawienie szkody wyrządzonej czynem niedozwolonym ulega przedawnieniu z upływem lat trzech od dnia, w którym poszkodowany dowiedział się o szkodzie i o osobie obowiązanej do jej naprawienia. Jednakże w każdym wypadku roszczenie przedawnia się z upływem lat dziesięciu od dnia, w którym nastąpiło zdarzenie wyrządzające szkodę.</w:t>
            </w:r>
          </w:p>
          <w:p w:rsidR="009B6E4E" w:rsidRPr="007A78D0" w:rsidRDefault="009B6E4E" w:rsidP="009B6E4E">
            <w:pPr>
              <w:jc w:val="both"/>
              <w:rPr>
                <w:rFonts w:ascii="Times New Roman" w:eastAsia="Times New Roman" w:hAnsi="Times New Roman" w:cs="Times New Roman"/>
                <w:sz w:val="24"/>
                <w:szCs w:val="24"/>
                <w:lang w:eastAsia="pl-PL"/>
              </w:rPr>
            </w:pPr>
            <w:r w:rsidRPr="007A78D0">
              <w:rPr>
                <w:rFonts w:ascii="Times New Roman" w:eastAsia="Times New Roman" w:hAnsi="Times New Roman" w:cs="Times New Roman"/>
                <w:sz w:val="24"/>
                <w:szCs w:val="24"/>
                <w:lang w:eastAsia="pl-PL"/>
              </w:rPr>
              <w:t xml:space="preserve">§  2.  Jeżeli szkoda </w:t>
            </w:r>
            <w:r w:rsidRPr="007A78D0">
              <w:rPr>
                <w:rFonts w:ascii="Times New Roman" w:eastAsia="Times New Roman" w:hAnsi="Times New Roman" w:cs="Times New Roman"/>
                <w:sz w:val="24"/>
                <w:szCs w:val="24"/>
                <w:lang w:eastAsia="pl-PL"/>
              </w:rPr>
              <w:lastRenderedPageBreak/>
              <w:t>wynikła ze zbrodni lub występku, roszczenie o naprawienie szkody ulega przedawnieniu z upływem lat dziesięciu od dnia popełnienia przestępstwa bez względu na to, kiedy poszkodowany dowiedział się o szkodzie i o osobie obowiązanej do jej naprawienia.</w:t>
            </w:r>
          </w:p>
          <w:p w:rsidR="009B6E4E" w:rsidRPr="007A78D0" w:rsidRDefault="009B6E4E" w:rsidP="009B6E4E">
            <w:pPr>
              <w:jc w:val="both"/>
              <w:rPr>
                <w:rFonts w:ascii="Times New Roman" w:eastAsia="Times New Roman" w:hAnsi="Times New Roman" w:cs="Times New Roman"/>
                <w:sz w:val="24"/>
                <w:szCs w:val="24"/>
                <w:lang w:eastAsia="pl-PL"/>
              </w:rPr>
            </w:pPr>
          </w:p>
          <w:p w:rsidR="009B6E4E" w:rsidRPr="007A78D0" w:rsidRDefault="009B6E4E" w:rsidP="00A15F58">
            <w:pPr>
              <w:jc w:val="both"/>
              <w:rPr>
                <w:rFonts w:ascii="Times New Roman" w:hAnsi="Times New Roman" w:cs="Times New Roman"/>
              </w:rPr>
            </w:pPr>
          </w:p>
        </w:tc>
        <w:tc>
          <w:tcPr>
            <w:tcW w:w="2303" w:type="dxa"/>
          </w:tcPr>
          <w:p w:rsidR="00092D0B" w:rsidRPr="007A78D0" w:rsidRDefault="00092D0B" w:rsidP="00A15F58">
            <w:pPr>
              <w:jc w:val="both"/>
              <w:rPr>
                <w:rFonts w:ascii="Times New Roman" w:hAnsi="Times New Roman" w:cs="Times New Roman"/>
                <w:u w:val="single"/>
              </w:rPr>
            </w:pPr>
            <w:r w:rsidRPr="007A78D0">
              <w:rPr>
                <w:rFonts w:ascii="Times New Roman" w:hAnsi="Times New Roman" w:cs="Times New Roman"/>
                <w:u w:val="single"/>
              </w:rPr>
              <w:lastRenderedPageBreak/>
              <w:t>Zasada ogólna</w:t>
            </w:r>
          </w:p>
          <w:p w:rsidR="009B6E4E" w:rsidRPr="007A78D0" w:rsidRDefault="00092D0B" w:rsidP="00A15F58">
            <w:pPr>
              <w:jc w:val="both"/>
              <w:rPr>
                <w:rFonts w:ascii="Times New Roman" w:eastAsia="Times New Roman" w:hAnsi="Times New Roman" w:cs="Times New Roman"/>
                <w:sz w:val="24"/>
                <w:szCs w:val="24"/>
                <w:lang w:eastAsia="pl-PL"/>
              </w:rPr>
            </w:pPr>
            <w:r w:rsidRPr="007A78D0">
              <w:rPr>
                <w:rFonts w:ascii="Times New Roman" w:hAnsi="Times New Roman" w:cs="Times New Roman"/>
                <w:b/>
              </w:rPr>
              <w:t>3 lata</w:t>
            </w:r>
            <w:r w:rsidRPr="007A78D0">
              <w:rPr>
                <w:rFonts w:ascii="Times New Roman" w:hAnsi="Times New Roman" w:cs="Times New Roman"/>
              </w:rPr>
              <w:t xml:space="preserve"> </w:t>
            </w:r>
            <w:r w:rsidRPr="007A78D0">
              <w:rPr>
                <w:rFonts w:ascii="Times New Roman" w:eastAsia="Times New Roman" w:hAnsi="Times New Roman" w:cs="Times New Roman"/>
                <w:sz w:val="24"/>
                <w:szCs w:val="24"/>
                <w:lang w:eastAsia="pl-PL"/>
              </w:rPr>
              <w:t xml:space="preserve">od dnia, w którym poszkodowany dowiedział się o szkodzie i o osobie obowiązanej do jej naprawienia – ale do </w:t>
            </w:r>
            <w:r w:rsidRPr="007A78D0">
              <w:rPr>
                <w:rFonts w:ascii="Times New Roman" w:eastAsia="Times New Roman" w:hAnsi="Times New Roman" w:cs="Times New Roman"/>
                <w:b/>
                <w:sz w:val="24"/>
                <w:szCs w:val="24"/>
                <w:lang w:eastAsia="pl-PL"/>
              </w:rPr>
              <w:t>10 lat</w:t>
            </w:r>
            <w:r w:rsidRPr="007A78D0">
              <w:rPr>
                <w:rFonts w:ascii="Times New Roman" w:eastAsia="Times New Roman" w:hAnsi="Times New Roman" w:cs="Times New Roman"/>
                <w:sz w:val="24"/>
                <w:szCs w:val="24"/>
                <w:lang w:eastAsia="pl-PL"/>
              </w:rPr>
              <w:t xml:space="preserve"> od dnia zdarzenia wyrządzającego szkodę.</w:t>
            </w:r>
          </w:p>
          <w:p w:rsidR="00092D0B" w:rsidRPr="007A78D0" w:rsidRDefault="00092D0B" w:rsidP="00A15F58">
            <w:pPr>
              <w:jc w:val="both"/>
              <w:rPr>
                <w:rFonts w:ascii="Times New Roman" w:hAnsi="Times New Roman" w:cs="Times New Roman"/>
              </w:rPr>
            </w:pPr>
            <w:r w:rsidRPr="007A78D0">
              <w:rPr>
                <w:rFonts w:ascii="Times New Roman" w:eastAsia="Times New Roman" w:hAnsi="Times New Roman" w:cs="Times New Roman"/>
                <w:sz w:val="24"/>
                <w:szCs w:val="24"/>
                <w:u w:val="single"/>
                <w:lang w:eastAsia="pl-PL"/>
              </w:rPr>
              <w:t>Przestępstwo</w:t>
            </w:r>
            <w:r w:rsidRPr="007A78D0">
              <w:rPr>
                <w:rFonts w:ascii="Times New Roman" w:eastAsia="Times New Roman" w:hAnsi="Times New Roman" w:cs="Times New Roman"/>
                <w:sz w:val="24"/>
                <w:szCs w:val="24"/>
                <w:lang w:eastAsia="pl-PL"/>
              </w:rPr>
              <w:t xml:space="preserve"> – </w:t>
            </w:r>
            <w:r w:rsidRPr="007A78D0">
              <w:rPr>
                <w:rFonts w:ascii="Times New Roman" w:eastAsia="Times New Roman" w:hAnsi="Times New Roman" w:cs="Times New Roman"/>
                <w:b/>
                <w:sz w:val="24"/>
                <w:szCs w:val="24"/>
                <w:lang w:eastAsia="pl-PL"/>
              </w:rPr>
              <w:t>10 lat</w:t>
            </w:r>
            <w:r w:rsidRPr="007A78D0">
              <w:rPr>
                <w:rFonts w:ascii="Times New Roman" w:eastAsia="Times New Roman" w:hAnsi="Times New Roman" w:cs="Times New Roman"/>
                <w:sz w:val="24"/>
                <w:szCs w:val="24"/>
                <w:lang w:eastAsia="pl-PL"/>
              </w:rPr>
              <w:t xml:space="preserve"> od dnia popełnienia przestępstwa</w:t>
            </w:r>
          </w:p>
        </w:tc>
        <w:tc>
          <w:tcPr>
            <w:tcW w:w="2303" w:type="dxa"/>
          </w:tcPr>
          <w:p w:rsidR="009B6E4E" w:rsidRPr="007A78D0" w:rsidRDefault="009F376E" w:rsidP="00A15F58">
            <w:pPr>
              <w:jc w:val="both"/>
              <w:rPr>
                <w:rFonts w:ascii="Times New Roman" w:hAnsi="Times New Roman" w:cs="Times New Roman"/>
              </w:rPr>
            </w:pPr>
            <w:r w:rsidRPr="007A78D0">
              <w:rPr>
                <w:rFonts w:ascii="Times New Roman" w:hAnsi="Times New Roman" w:cs="Times New Roman"/>
              </w:rPr>
              <w:t>Uchylony</w:t>
            </w:r>
            <w:r w:rsidR="005A0B72" w:rsidRPr="007A78D0">
              <w:rPr>
                <w:rFonts w:ascii="Times New Roman" w:hAnsi="Times New Roman" w:cs="Times New Roman"/>
              </w:rPr>
              <w:t xml:space="preserve"> (uwagi co do art.</w:t>
            </w:r>
            <w:r w:rsidR="005A0B72" w:rsidRPr="007A78D0">
              <w:rPr>
                <w:rFonts w:ascii="Times New Roman" w:eastAsia="Times New Roman" w:hAnsi="Times New Roman" w:cs="Times New Roman"/>
                <w:b/>
                <w:sz w:val="24"/>
                <w:szCs w:val="24"/>
                <w:lang w:eastAsia="pl-PL"/>
              </w:rPr>
              <w:t xml:space="preserve"> </w:t>
            </w:r>
            <w:r w:rsidR="005A0B72" w:rsidRPr="007A78D0">
              <w:rPr>
                <w:rFonts w:ascii="Times New Roman" w:eastAsia="Times New Roman" w:hAnsi="Times New Roman" w:cs="Times New Roman"/>
                <w:sz w:val="24"/>
                <w:szCs w:val="24"/>
                <w:lang w:eastAsia="pl-PL"/>
              </w:rPr>
              <w:t>Art.  442</w:t>
            </w:r>
            <w:r w:rsidR="005A0B72" w:rsidRPr="007A78D0">
              <w:rPr>
                <w:rFonts w:ascii="Times New Roman" w:eastAsia="Times New Roman" w:hAnsi="Times New Roman" w:cs="Times New Roman"/>
                <w:sz w:val="24"/>
                <w:szCs w:val="24"/>
                <w:vertAlign w:val="superscript"/>
                <w:lang w:eastAsia="pl-PL"/>
              </w:rPr>
              <w:t>1</w:t>
            </w:r>
            <w:r w:rsidRPr="007A78D0">
              <w:rPr>
                <w:rFonts w:ascii="Times New Roman" w:eastAsia="Times New Roman" w:hAnsi="Times New Roman" w:cs="Times New Roman"/>
                <w:b/>
                <w:sz w:val="24"/>
                <w:szCs w:val="24"/>
                <w:lang w:eastAsia="pl-PL"/>
              </w:rPr>
              <w:t xml:space="preserve">, </w:t>
            </w:r>
            <w:r w:rsidRPr="007A78D0">
              <w:rPr>
                <w:rFonts w:ascii="Times New Roman" w:eastAsia="Times New Roman" w:hAnsi="Times New Roman" w:cs="Times New Roman"/>
                <w:sz w:val="24"/>
                <w:szCs w:val="24"/>
                <w:lang w:eastAsia="pl-PL"/>
              </w:rPr>
              <w:t>wydłużono bieg przedawnienia</w:t>
            </w:r>
            <w:r w:rsidR="005A0B72" w:rsidRPr="007A78D0">
              <w:rPr>
                <w:rFonts w:ascii="Times New Roman" w:hAnsi="Times New Roman" w:cs="Times New Roman"/>
              </w:rPr>
              <w:t>)</w:t>
            </w:r>
          </w:p>
        </w:tc>
      </w:tr>
      <w:tr w:rsidR="009B6E4E" w:rsidRPr="007A78D0" w:rsidTr="009B6E4E">
        <w:trPr>
          <w:trHeight w:val="416"/>
        </w:trPr>
        <w:tc>
          <w:tcPr>
            <w:tcW w:w="2303" w:type="dxa"/>
          </w:tcPr>
          <w:p w:rsidR="00092D0B" w:rsidRPr="007A78D0" w:rsidRDefault="00092D0B" w:rsidP="00092D0B">
            <w:pPr>
              <w:jc w:val="both"/>
              <w:rPr>
                <w:rFonts w:ascii="Times New Roman" w:eastAsia="Times New Roman" w:hAnsi="Times New Roman" w:cs="Times New Roman"/>
                <w:b/>
                <w:sz w:val="24"/>
                <w:szCs w:val="24"/>
                <w:lang w:eastAsia="pl-PL"/>
              </w:rPr>
            </w:pPr>
            <w:r w:rsidRPr="007A78D0">
              <w:rPr>
                <w:rFonts w:ascii="Times New Roman" w:eastAsia="Times New Roman" w:hAnsi="Times New Roman" w:cs="Times New Roman"/>
                <w:b/>
                <w:sz w:val="24"/>
                <w:szCs w:val="24"/>
                <w:lang w:eastAsia="pl-PL"/>
              </w:rPr>
              <w:lastRenderedPageBreak/>
              <w:t>Art.  442</w:t>
            </w:r>
            <w:r w:rsidRPr="007A78D0">
              <w:rPr>
                <w:rFonts w:ascii="Times New Roman" w:eastAsia="Times New Roman" w:hAnsi="Times New Roman" w:cs="Times New Roman"/>
                <w:b/>
                <w:sz w:val="24"/>
                <w:szCs w:val="24"/>
                <w:vertAlign w:val="superscript"/>
                <w:lang w:eastAsia="pl-PL"/>
              </w:rPr>
              <w:t>1</w:t>
            </w:r>
            <w:r w:rsidRPr="007A78D0">
              <w:rPr>
                <w:rFonts w:ascii="Times New Roman" w:eastAsia="Times New Roman" w:hAnsi="Times New Roman" w:cs="Times New Roman"/>
                <w:b/>
                <w:sz w:val="24"/>
                <w:szCs w:val="24"/>
                <w:lang w:eastAsia="pl-PL"/>
              </w:rPr>
              <w:t xml:space="preserve">.  [Przedawnienie roszczeń] </w:t>
            </w:r>
          </w:p>
          <w:p w:rsidR="00092D0B" w:rsidRPr="007A78D0" w:rsidRDefault="00092D0B" w:rsidP="00092D0B">
            <w:pPr>
              <w:jc w:val="both"/>
              <w:rPr>
                <w:rFonts w:ascii="Times New Roman" w:eastAsia="Times New Roman" w:hAnsi="Times New Roman" w:cs="Times New Roman"/>
                <w:sz w:val="24"/>
                <w:szCs w:val="24"/>
                <w:lang w:eastAsia="pl-PL"/>
              </w:rPr>
            </w:pPr>
            <w:r w:rsidRPr="007A78D0">
              <w:rPr>
                <w:rFonts w:ascii="Times New Roman" w:eastAsia="Times New Roman" w:hAnsi="Times New Roman" w:cs="Times New Roman"/>
                <w:sz w:val="24"/>
                <w:szCs w:val="24"/>
                <w:lang w:eastAsia="pl-PL"/>
              </w:rPr>
              <w:t>.</w:t>
            </w:r>
          </w:p>
          <w:p w:rsidR="009B6E4E" w:rsidRPr="007A78D0" w:rsidRDefault="009B6E4E" w:rsidP="00A15F58">
            <w:pPr>
              <w:jc w:val="both"/>
              <w:rPr>
                <w:rFonts w:ascii="Times New Roman" w:hAnsi="Times New Roman" w:cs="Times New Roman"/>
              </w:rPr>
            </w:pPr>
          </w:p>
        </w:tc>
        <w:tc>
          <w:tcPr>
            <w:tcW w:w="2303" w:type="dxa"/>
          </w:tcPr>
          <w:p w:rsidR="00092D0B" w:rsidRPr="007A78D0" w:rsidRDefault="00092D0B" w:rsidP="00092D0B">
            <w:pPr>
              <w:jc w:val="both"/>
              <w:rPr>
                <w:rFonts w:ascii="Times New Roman" w:eastAsia="Times New Roman" w:hAnsi="Times New Roman" w:cs="Times New Roman"/>
                <w:sz w:val="24"/>
                <w:szCs w:val="24"/>
                <w:lang w:eastAsia="pl-PL"/>
              </w:rPr>
            </w:pPr>
            <w:r w:rsidRPr="007A78D0">
              <w:rPr>
                <w:rFonts w:ascii="Times New Roman" w:eastAsia="Times New Roman" w:hAnsi="Times New Roman" w:cs="Times New Roman"/>
                <w:sz w:val="24"/>
                <w:szCs w:val="24"/>
                <w:lang w:eastAsia="pl-PL"/>
              </w:rPr>
              <w:t>§  1.  Roszczenie o naprawienie szkody wyrządzonej czynem niedozwolonym ulega przedawnieniu z upływem lat trzech od dnia, w którym poszkodowany dowiedział się o szkodzie i o osobie obowiązanej do jej naprawienia. Jednakże termin ten nie może być dłuższy niż dziesięć lat od dnia, w którym nastąpiło zdarzenie wywołujące szkodę.</w:t>
            </w:r>
          </w:p>
          <w:p w:rsidR="00092D0B" w:rsidRPr="007A78D0" w:rsidRDefault="00092D0B" w:rsidP="00092D0B">
            <w:pPr>
              <w:jc w:val="both"/>
              <w:rPr>
                <w:rFonts w:ascii="Times New Roman" w:eastAsia="Times New Roman" w:hAnsi="Times New Roman" w:cs="Times New Roman"/>
                <w:sz w:val="24"/>
                <w:szCs w:val="24"/>
                <w:lang w:eastAsia="pl-PL"/>
              </w:rPr>
            </w:pPr>
            <w:r w:rsidRPr="007A78D0">
              <w:rPr>
                <w:rFonts w:ascii="Times New Roman" w:eastAsia="Times New Roman" w:hAnsi="Times New Roman" w:cs="Times New Roman"/>
                <w:sz w:val="24"/>
                <w:szCs w:val="24"/>
                <w:lang w:eastAsia="pl-PL"/>
              </w:rPr>
              <w:t xml:space="preserve">§  2.  Jeżeli szkoda wynikła ze zbrodni lub występku, roszczenie o naprawienie szkody ulega przedawnieniu z upływem lat dwudziestu od dnia popełnienia przestępstwa bez względu na to, kiedy poszkodowany dowiedział się o szkodzie i o osobie </w:t>
            </w:r>
            <w:r w:rsidRPr="007A78D0">
              <w:rPr>
                <w:rFonts w:ascii="Times New Roman" w:eastAsia="Times New Roman" w:hAnsi="Times New Roman" w:cs="Times New Roman"/>
                <w:sz w:val="24"/>
                <w:szCs w:val="24"/>
                <w:lang w:eastAsia="pl-PL"/>
              </w:rPr>
              <w:lastRenderedPageBreak/>
              <w:t>obowiązanej do jej naprawienia.</w:t>
            </w:r>
          </w:p>
          <w:p w:rsidR="00092D0B" w:rsidRPr="007A78D0" w:rsidRDefault="00092D0B" w:rsidP="00092D0B">
            <w:pPr>
              <w:jc w:val="both"/>
              <w:rPr>
                <w:rFonts w:ascii="Times New Roman" w:eastAsia="Times New Roman" w:hAnsi="Times New Roman" w:cs="Times New Roman"/>
                <w:sz w:val="24"/>
                <w:szCs w:val="24"/>
                <w:lang w:eastAsia="pl-PL"/>
              </w:rPr>
            </w:pPr>
            <w:r w:rsidRPr="007A78D0">
              <w:rPr>
                <w:rFonts w:ascii="Times New Roman" w:eastAsia="Times New Roman" w:hAnsi="Times New Roman" w:cs="Times New Roman"/>
                <w:sz w:val="24"/>
                <w:szCs w:val="24"/>
                <w:lang w:eastAsia="pl-PL"/>
              </w:rPr>
              <w:t>§  3.  W razie wyrządzenia szkody na osobie, przedawnienie nie może skończyć się wcześniej niż z upływem lat trzech od dnia, w którym poszkodowany dowiedział się o szkodzie i o osobie obowiązanej do jej naprawienia.</w:t>
            </w:r>
          </w:p>
          <w:p w:rsidR="009B6E4E" w:rsidRPr="007A78D0" w:rsidRDefault="00092D0B" w:rsidP="00092D0B">
            <w:pPr>
              <w:jc w:val="both"/>
              <w:rPr>
                <w:rFonts w:ascii="Times New Roman" w:hAnsi="Times New Roman" w:cs="Times New Roman"/>
              </w:rPr>
            </w:pPr>
            <w:r w:rsidRPr="007A78D0">
              <w:rPr>
                <w:rFonts w:ascii="Times New Roman" w:eastAsia="Times New Roman" w:hAnsi="Times New Roman" w:cs="Times New Roman"/>
                <w:sz w:val="24"/>
                <w:szCs w:val="24"/>
                <w:lang w:eastAsia="pl-PL"/>
              </w:rPr>
              <w:t xml:space="preserve">§  4.  Przedawnienie roszczeń osoby małoletniej o naprawienie szkody na osobie nie może skończyć się wcześniej niż z upływem lat dwóch od uzyskania przez nią </w:t>
            </w:r>
            <w:proofErr w:type="spellStart"/>
            <w:r w:rsidRPr="007A78D0">
              <w:rPr>
                <w:rFonts w:ascii="Times New Roman" w:eastAsia="Times New Roman" w:hAnsi="Times New Roman" w:cs="Times New Roman"/>
                <w:sz w:val="24"/>
                <w:szCs w:val="24"/>
                <w:lang w:eastAsia="pl-PL"/>
              </w:rPr>
              <w:t>pełnoletności</w:t>
            </w:r>
            <w:proofErr w:type="spellEnd"/>
          </w:p>
        </w:tc>
        <w:tc>
          <w:tcPr>
            <w:tcW w:w="2303" w:type="dxa"/>
          </w:tcPr>
          <w:p w:rsidR="009B6E4E" w:rsidRPr="007A78D0" w:rsidRDefault="00092D0B" w:rsidP="00A15F58">
            <w:pPr>
              <w:jc w:val="both"/>
              <w:rPr>
                <w:rFonts w:ascii="Times New Roman" w:hAnsi="Times New Roman" w:cs="Times New Roman"/>
                <w:u w:val="single"/>
              </w:rPr>
            </w:pPr>
            <w:r w:rsidRPr="007A78D0">
              <w:rPr>
                <w:rFonts w:ascii="Times New Roman" w:hAnsi="Times New Roman" w:cs="Times New Roman"/>
                <w:u w:val="single"/>
              </w:rPr>
              <w:lastRenderedPageBreak/>
              <w:t>Zasada ogólna</w:t>
            </w:r>
          </w:p>
          <w:p w:rsidR="00092D0B" w:rsidRPr="007A78D0" w:rsidRDefault="00092D0B" w:rsidP="00092D0B">
            <w:pPr>
              <w:jc w:val="both"/>
              <w:rPr>
                <w:rFonts w:ascii="Times New Roman" w:eastAsia="Times New Roman" w:hAnsi="Times New Roman" w:cs="Times New Roman"/>
                <w:sz w:val="24"/>
                <w:szCs w:val="24"/>
                <w:lang w:eastAsia="pl-PL"/>
              </w:rPr>
            </w:pPr>
            <w:r w:rsidRPr="007A78D0">
              <w:rPr>
                <w:rFonts w:ascii="Times New Roman" w:hAnsi="Times New Roman" w:cs="Times New Roman"/>
                <w:b/>
              </w:rPr>
              <w:t>3 lata</w:t>
            </w:r>
            <w:r w:rsidRPr="007A78D0">
              <w:rPr>
                <w:rFonts w:ascii="Times New Roman" w:hAnsi="Times New Roman" w:cs="Times New Roman"/>
              </w:rPr>
              <w:t xml:space="preserve"> </w:t>
            </w:r>
            <w:r w:rsidRPr="007A78D0">
              <w:rPr>
                <w:rFonts w:ascii="Times New Roman" w:eastAsia="Times New Roman" w:hAnsi="Times New Roman" w:cs="Times New Roman"/>
                <w:sz w:val="24"/>
                <w:szCs w:val="24"/>
                <w:lang w:eastAsia="pl-PL"/>
              </w:rPr>
              <w:t xml:space="preserve">od dnia, w którym dowiedział się o szkodzie i o osobie obowiązanej do jej naprawienia, ale do </w:t>
            </w:r>
            <w:r w:rsidRPr="007A78D0">
              <w:rPr>
                <w:rFonts w:ascii="Times New Roman" w:eastAsia="Times New Roman" w:hAnsi="Times New Roman" w:cs="Times New Roman"/>
                <w:b/>
                <w:sz w:val="24"/>
                <w:szCs w:val="24"/>
                <w:lang w:eastAsia="pl-PL"/>
              </w:rPr>
              <w:t>10 lat</w:t>
            </w:r>
            <w:r w:rsidRPr="007A78D0">
              <w:rPr>
                <w:rFonts w:ascii="Times New Roman" w:eastAsia="Times New Roman" w:hAnsi="Times New Roman" w:cs="Times New Roman"/>
                <w:sz w:val="24"/>
                <w:szCs w:val="24"/>
                <w:lang w:eastAsia="pl-PL"/>
              </w:rPr>
              <w:t xml:space="preserve"> od zdarzenia wywołującego szkodę</w:t>
            </w:r>
          </w:p>
          <w:p w:rsidR="00092D0B" w:rsidRPr="007A78D0" w:rsidRDefault="00092D0B" w:rsidP="00092D0B">
            <w:pPr>
              <w:jc w:val="both"/>
              <w:rPr>
                <w:rFonts w:ascii="Times New Roman" w:eastAsia="Times New Roman" w:hAnsi="Times New Roman" w:cs="Times New Roman"/>
                <w:sz w:val="24"/>
                <w:szCs w:val="24"/>
                <w:lang w:eastAsia="pl-PL"/>
              </w:rPr>
            </w:pPr>
            <w:r w:rsidRPr="007A78D0">
              <w:rPr>
                <w:rFonts w:ascii="Times New Roman" w:eastAsia="Times New Roman" w:hAnsi="Times New Roman" w:cs="Times New Roman"/>
                <w:sz w:val="24"/>
                <w:szCs w:val="24"/>
                <w:u w:val="single"/>
                <w:lang w:eastAsia="pl-PL"/>
              </w:rPr>
              <w:t>Przestępstwo</w:t>
            </w:r>
            <w:r w:rsidRPr="007A78D0">
              <w:rPr>
                <w:rFonts w:ascii="Times New Roman" w:eastAsia="Times New Roman" w:hAnsi="Times New Roman" w:cs="Times New Roman"/>
                <w:sz w:val="24"/>
                <w:szCs w:val="24"/>
                <w:lang w:eastAsia="pl-PL"/>
              </w:rPr>
              <w:t xml:space="preserve"> – </w:t>
            </w:r>
            <w:r w:rsidRPr="007A78D0">
              <w:rPr>
                <w:rFonts w:ascii="Times New Roman" w:eastAsia="Times New Roman" w:hAnsi="Times New Roman" w:cs="Times New Roman"/>
                <w:b/>
                <w:sz w:val="24"/>
                <w:szCs w:val="24"/>
                <w:lang w:eastAsia="pl-PL"/>
              </w:rPr>
              <w:t>20 lat</w:t>
            </w:r>
            <w:r w:rsidRPr="007A78D0">
              <w:rPr>
                <w:rFonts w:ascii="Times New Roman" w:eastAsia="Times New Roman" w:hAnsi="Times New Roman" w:cs="Times New Roman"/>
                <w:sz w:val="24"/>
                <w:szCs w:val="24"/>
                <w:lang w:eastAsia="pl-PL"/>
              </w:rPr>
              <w:t xml:space="preserve"> od dnia popełnienia</w:t>
            </w:r>
          </w:p>
          <w:p w:rsidR="00092D0B" w:rsidRPr="007A78D0" w:rsidRDefault="00092D0B" w:rsidP="00092D0B">
            <w:pPr>
              <w:jc w:val="both"/>
              <w:rPr>
                <w:rFonts w:ascii="Times New Roman" w:eastAsia="Times New Roman" w:hAnsi="Times New Roman" w:cs="Times New Roman"/>
                <w:sz w:val="24"/>
                <w:szCs w:val="24"/>
                <w:lang w:eastAsia="pl-PL"/>
              </w:rPr>
            </w:pPr>
            <w:r w:rsidRPr="007A78D0">
              <w:rPr>
                <w:rFonts w:ascii="Times New Roman" w:eastAsia="Times New Roman" w:hAnsi="Times New Roman" w:cs="Times New Roman"/>
                <w:sz w:val="24"/>
                <w:szCs w:val="24"/>
                <w:u w:val="single"/>
                <w:lang w:eastAsia="pl-PL"/>
              </w:rPr>
              <w:t>Szkoda na osobie</w:t>
            </w:r>
            <w:r w:rsidRPr="007A78D0">
              <w:rPr>
                <w:rFonts w:ascii="Times New Roman" w:eastAsia="Times New Roman" w:hAnsi="Times New Roman" w:cs="Times New Roman"/>
                <w:sz w:val="24"/>
                <w:szCs w:val="24"/>
                <w:lang w:eastAsia="pl-PL"/>
              </w:rPr>
              <w:t xml:space="preserve"> - wcześniej niż z upływem </w:t>
            </w:r>
            <w:r w:rsidRPr="007A78D0">
              <w:rPr>
                <w:rFonts w:ascii="Times New Roman" w:eastAsia="Times New Roman" w:hAnsi="Times New Roman" w:cs="Times New Roman"/>
                <w:b/>
                <w:sz w:val="24"/>
                <w:szCs w:val="24"/>
                <w:lang w:eastAsia="pl-PL"/>
              </w:rPr>
              <w:t>3 lat</w:t>
            </w:r>
            <w:r w:rsidRPr="007A78D0">
              <w:rPr>
                <w:rFonts w:ascii="Times New Roman" w:eastAsia="Times New Roman" w:hAnsi="Times New Roman" w:cs="Times New Roman"/>
                <w:sz w:val="24"/>
                <w:szCs w:val="24"/>
                <w:lang w:eastAsia="pl-PL"/>
              </w:rPr>
              <w:t xml:space="preserve"> od dnia, w którym poszkodowany dowiedział się o szkodzie i o osobie obowiązanej do jej naprawienia.</w:t>
            </w:r>
          </w:p>
          <w:p w:rsidR="0091168B" w:rsidRPr="007A78D0" w:rsidRDefault="0091168B" w:rsidP="0091168B">
            <w:pPr>
              <w:jc w:val="both"/>
              <w:rPr>
                <w:rFonts w:ascii="Times New Roman" w:hAnsi="Times New Roman" w:cs="Times New Roman"/>
              </w:rPr>
            </w:pPr>
            <w:r w:rsidRPr="007A78D0">
              <w:rPr>
                <w:rFonts w:ascii="Times New Roman" w:eastAsia="Times New Roman" w:hAnsi="Times New Roman" w:cs="Times New Roman"/>
                <w:sz w:val="24"/>
                <w:szCs w:val="24"/>
                <w:u w:val="single"/>
                <w:lang w:eastAsia="pl-PL"/>
              </w:rPr>
              <w:t>Osoba małoletnia</w:t>
            </w:r>
            <w:r w:rsidRPr="007A78D0">
              <w:rPr>
                <w:rFonts w:ascii="Times New Roman" w:eastAsia="Times New Roman" w:hAnsi="Times New Roman" w:cs="Times New Roman"/>
                <w:sz w:val="24"/>
                <w:szCs w:val="24"/>
                <w:lang w:eastAsia="pl-PL"/>
              </w:rPr>
              <w:t xml:space="preserve">- wcześniej niż z upływem </w:t>
            </w:r>
            <w:r w:rsidRPr="007A78D0">
              <w:rPr>
                <w:rFonts w:ascii="Times New Roman" w:eastAsia="Times New Roman" w:hAnsi="Times New Roman" w:cs="Times New Roman"/>
                <w:b/>
                <w:sz w:val="24"/>
                <w:szCs w:val="24"/>
                <w:lang w:eastAsia="pl-PL"/>
              </w:rPr>
              <w:t>2 lat</w:t>
            </w:r>
            <w:r w:rsidRPr="007A78D0">
              <w:rPr>
                <w:rFonts w:ascii="Times New Roman" w:eastAsia="Times New Roman" w:hAnsi="Times New Roman" w:cs="Times New Roman"/>
                <w:sz w:val="24"/>
                <w:szCs w:val="24"/>
                <w:lang w:eastAsia="pl-PL"/>
              </w:rPr>
              <w:t xml:space="preserve"> od uzyskania przez nią </w:t>
            </w:r>
            <w:proofErr w:type="spellStart"/>
            <w:r w:rsidRPr="007A78D0">
              <w:rPr>
                <w:rFonts w:ascii="Times New Roman" w:eastAsia="Times New Roman" w:hAnsi="Times New Roman" w:cs="Times New Roman"/>
                <w:sz w:val="24"/>
                <w:szCs w:val="24"/>
                <w:lang w:eastAsia="pl-PL"/>
              </w:rPr>
              <w:t>pełnoletności</w:t>
            </w:r>
            <w:proofErr w:type="spellEnd"/>
          </w:p>
        </w:tc>
        <w:tc>
          <w:tcPr>
            <w:tcW w:w="2303" w:type="dxa"/>
          </w:tcPr>
          <w:p w:rsidR="00092D0B" w:rsidRPr="007A78D0" w:rsidRDefault="00092D0B" w:rsidP="00092D0B">
            <w:pPr>
              <w:jc w:val="both"/>
              <w:rPr>
                <w:rFonts w:ascii="Times New Roman" w:hAnsi="Times New Roman" w:cs="Times New Roman"/>
              </w:rPr>
            </w:pPr>
            <w:r w:rsidRPr="007A78D0">
              <w:rPr>
                <w:rFonts w:ascii="Times New Roman" w:hAnsi="Times New Roman" w:cs="Times New Roman"/>
              </w:rPr>
              <w:t>Przepis art. 442</w:t>
            </w:r>
            <w:r w:rsidRPr="007A78D0">
              <w:rPr>
                <w:rFonts w:ascii="Times New Roman" w:hAnsi="Times New Roman" w:cs="Times New Roman"/>
                <w:vertAlign w:val="superscript"/>
              </w:rPr>
              <w:t>1</w:t>
            </w:r>
            <w:r w:rsidRPr="007A78D0">
              <w:rPr>
                <w:rFonts w:ascii="Times New Roman" w:hAnsi="Times New Roman" w:cs="Times New Roman"/>
              </w:rPr>
              <w:t xml:space="preserve"> wprowadzony został do kodeksu cywilnego ustawą z dnia 16 lutego 2007 r. o zmianie ustawy – Kodeks cywilny </w:t>
            </w:r>
            <w:r w:rsidRPr="007A78D0">
              <w:rPr>
                <w:rFonts w:ascii="Times New Roman" w:hAnsi="Times New Roman" w:cs="Times New Roman"/>
                <w:b/>
                <w:u w:val="single"/>
              </w:rPr>
              <w:t>ze skutkiem od dnia 10 sierpnia 2007 r.</w:t>
            </w:r>
            <w:r w:rsidRPr="007A78D0">
              <w:rPr>
                <w:rFonts w:ascii="Times New Roman" w:hAnsi="Times New Roman" w:cs="Times New Roman"/>
              </w:rPr>
              <w:t xml:space="preserve">  Do roszczeń powstałych przed dniem wejścia w życie niniejszej ustawy, a według przepisów dotychczasowych w tym dniu jeszcze nieprzedawnionych, stosuje się przepisy art. 442</w:t>
            </w:r>
            <w:r w:rsidRPr="007A78D0">
              <w:rPr>
                <w:rFonts w:ascii="Times New Roman" w:hAnsi="Times New Roman" w:cs="Times New Roman"/>
                <w:vertAlign w:val="superscript"/>
              </w:rPr>
              <w:t>1</w:t>
            </w:r>
            <w:r w:rsidRPr="007A78D0">
              <w:rPr>
                <w:rFonts w:ascii="Times New Roman" w:hAnsi="Times New Roman" w:cs="Times New Roman"/>
              </w:rPr>
              <w:t xml:space="preserve"> Kodeksu cywilnego.</w:t>
            </w:r>
          </w:p>
          <w:p w:rsidR="009B6E4E" w:rsidRPr="007A78D0" w:rsidRDefault="009B6E4E" w:rsidP="00A15F58">
            <w:pPr>
              <w:jc w:val="both"/>
              <w:rPr>
                <w:rFonts w:ascii="Times New Roman" w:hAnsi="Times New Roman" w:cs="Times New Roman"/>
              </w:rPr>
            </w:pPr>
          </w:p>
        </w:tc>
      </w:tr>
      <w:tr w:rsidR="009B6E4E" w:rsidRPr="007A78D0" w:rsidTr="009B6E4E">
        <w:trPr>
          <w:trHeight w:val="416"/>
        </w:trPr>
        <w:tc>
          <w:tcPr>
            <w:tcW w:w="2303" w:type="dxa"/>
          </w:tcPr>
          <w:p w:rsidR="007E3FE6" w:rsidRPr="007A78D0" w:rsidRDefault="007E3FE6" w:rsidP="007E3FE6">
            <w:pPr>
              <w:rPr>
                <w:rFonts w:ascii="Times New Roman" w:eastAsia="Times New Roman" w:hAnsi="Times New Roman" w:cs="Times New Roman"/>
                <w:b/>
                <w:sz w:val="24"/>
                <w:szCs w:val="24"/>
                <w:lang w:eastAsia="pl-PL"/>
              </w:rPr>
            </w:pPr>
            <w:r w:rsidRPr="007A78D0">
              <w:rPr>
                <w:rFonts w:ascii="Times New Roman" w:eastAsia="Times New Roman" w:hAnsi="Times New Roman" w:cs="Times New Roman"/>
                <w:b/>
                <w:sz w:val="24"/>
                <w:szCs w:val="24"/>
                <w:lang w:eastAsia="pl-PL"/>
              </w:rPr>
              <w:lastRenderedPageBreak/>
              <w:t xml:space="preserve">Art.  444.  [Szkoda na osobie] </w:t>
            </w:r>
          </w:p>
          <w:p w:rsidR="009B6E4E" w:rsidRPr="007A78D0" w:rsidRDefault="009B6E4E" w:rsidP="007E3FE6">
            <w:pPr>
              <w:rPr>
                <w:rFonts w:ascii="Times New Roman" w:hAnsi="Times New Roman" w:cs="Times New Roman"/>
              </w:rPr>
            </w:pPr>
          </w:p>
          <w:p w:rsidR="001C4230" w:rsidRPr="007A78D0" w:rsidRDefault="001C4230" w:rsidP="001C4230">
            <w:pPr>
              <w:jc w:val="both"/>
              <w:rPr>
                <w:rFonts w:ascii="Times New Roman" w:hAnsi="Times New Roman" w:cs="Times New Roman"/>
                <w:b/>
              </w:rPr>
            </w:pPr>
            <w:r w:rsidRPr="007A78D0">
              <w:rPr>
                <w:rFonts w:ascii="Times New Roman" w:hAnsi="Times New Roman" w:cs="Times New Roman"/>
                <w:b/>
              </w:rPr>
              <w:t>Szkoda majątkowa</w:t>
            </w:r>
          </w:p>
          <w:p w:rsidR="001C4230" w:rsidRPr="007A78D0" w:rsidRDefault="001C4230" w:rsidP="007E3FE6">
            <w:pPr>
              <w:rPr>
                <w:rFonts w:ascii="Times New Roman" w:hAnsi="Times New Roman" w:cs="Times New Roman"/>
              </w:rPr>
            </w:pPr>
          </w:p>
        </w:tc>
        <w:tc>
          <w:tcPr>
            <w:tcW w:w="2303" w:type="dxa"/>
          </w:tcPr>
          <w:p w:rsidR="007E3FE6" w:rsidRPr="007A78D0" w:rsidRDefault="007E3FE6" w:rsidP="007E3FE6">
            <w:pPr>
              <w:rPr>
                <w:rFonts w:ascii="Times New Roman" w:eastAsia="Times New Roman" w:hAnsi="Times New Roman" w:cs="Times New Roman"/>
                <w:sz w:val="24"/>
                <w:szCs w:val="24"/>
                <w:lang w:eastAsia="pl-PL"/>
              </w:rPr>
            </w:pPr>
            <w:r w:rsidRPr="007A78D0">
              <w:rPr>
                <w:rFonts w:ascii="Times New Roman" w:eastAsia="Times New Roman" w:hAnsi="Times New Roman" w:cs="Times New Roman"/>
                <w:sz w:val="24"/>
                <w:szCs w:val="24"/>
                <w:lang w:eastAsia="pl-PL"/>
              </w:rPr>
              <w:t>§  1.  W razie uszkodzenia ciała lub wywołania rozstroju zdrowia naprawienie szkody obejmuje wszelkie wynikłe z tego powodu koszty. Na żądanie poszkodowanego zobowiązany do naprawienia szkody powinien wyłożyć z góry sumę potrzebną na koszty leczenia, a jeżeli poszkodowany stał się inwalidą, także sumę potrzebną na koszty przygotowania do innego zawodu.</w:t>
            </w:r>
          </w:p>
          <w:p w:rsidR="007E3FE6" w:rsidRPr="007A78D0" w:rsidRDefault="007E3FE6" w:rsidP="007E3FE6">
            <w:pPr>
              <w:rPr>
                <w:rFonts w:ascii="Times New Roman" w:eastAsia="Times New Roman" w:hAnsi="Times New Roman" w:cs="Times New Roman"/>
                <w:sz w:val="24"/>
                <w:szCs w:val="24"/>
                <w:lang w:eastAsia="pl-PL"/>
              </w:rPr>
            </w:pPr>
            <w:r w:rsidRPr="007A78D0">
              <w:rPr>
                <w:rFonts w:ascii="Times New Roman" w:eastAsia="Times New Roman" w:hAnsi="Times New Roman" w:cs="Times New Roman"/>
                <w:sz w:val="24"/>
                <w:szCs w:val="24"/>
                <w:lang w:eastAsia="pl-PL"/>
              </w:rPr>
              <w:t xml:space="preserve">§  2.  Jeżeli poszkodowany utracił całkowicie lub częściowo zdolność </w:t>
            </w:r>
            <w:r w:rsidRPr="007A78D0">
              <w:rPr>
                <w:rFonts w:ascii="Times New Roman" w:eastAsia="Times New Roman" w:hAnsi="Times New Roman" w:cs="Times New Roman"/>
                <w:sz w:val="24"/>
                <w:szCs w:val="24"/>
                <w:lang w:eastAsia="pl-PL"/>
              </w:rPr>
              <w:lastRenderedPageBreak/>
              <w:t>do pracy zarobkowej albo jeżeli zwiększyły się jego potrzeby lub zmniejszyły widoki powodzenia na przyszłość, może on żądać od zobowiązanego do naprawienia szkody odpowiedniej renty.</w:t>
            </w:r>
          </w:p>
          <w:p w:rsidR="007E3FE6" w:rsidRPr="007A78D0" w:rsidRDefault="007E3FE6" w:rsidP="007E3FE6">
            <w:pPr>
              <w:rPr>
                <w:rFonts w:ascii="Times New Roman" w:eastAsia="Times New Roman" w:hAnsi="Times New Roman" w:cs="Times New Roman"/>
                <w:sz w:val="24"/>
                <w:szCs w:val="24"/>
                <w:lang w:eastAsia="pl-PL"/>
              </w:rPr>
            </w:pPr>
            <w:r w:rsidRPr="007A78D0">
              <w:rPr>
                <w:rFonts w:ascii="Times New Roman" w:eastAsia="Times New Roman" w:hAnsi="Times New Roman" w:cs="Times New Roman"/>
                <w:sz w:val="24"/>
                <w:szCs w:val="24"/>
                <w:lang w:eastAsia="pl-PL"/>
              </w:rPr>
              <w:t>§  3.  Jeżeli w chwili wydania wyroku szkody nie da się dokładnie ustalić, poszkodowanemu może być przyznana renta tymczasowa.</w:t>
            </w:r>
          </w:p>
          <w:p w:rsidR="009B6E4E" w:rsidRPr="007A78D0" w:rsidRDefault="009B6E4E" w:rsidP="00A15F58">
            <w:pPr>
              <w:jc w:val="both"/>
              <w:rPr>
                <w:rFonts w:ascii="Times New Roman" w:hAnsi="Times New Roman" w:cs="Times New Roman"/>
              </w:rPr>
            </w:pPr>
          </w:p>
        </w:tc>
        <w:tc>
          <w:tcPr>
            <w:tcW w:w="2303" w:type="dxa"/>
          </w:tcPr>
          <w:p w:rsidR="009B6E4E" w:rsidRPr="007A78D0" w:rsidRDefault="007E3FE6" w:rsidP="00A15F58">
            <w:pPr>
              <w:jc w:val="both"/>
              <w:rPr>
                <w:rFonts w:ascii="Times New Roman" w:hAnsi="Times New Roman" w:cs="Times New Roman"/>
              </w:rPr>
            </w:pPr>
            <w:r w:rsidRPr="007A78D0">
              <w:rPr>
                <w:rFonts w:ascii="Times New Roman" w:hAnsi="Times New Roman" w:cs="Times New Roman"/>
              </w:rPr>
              <w:lastRenderedPageBreak/>
              <w:t>Przedawnienie na zasadach ogólnych odpowiedzialności deliktowej</w:t>
            </w:r>
          </w:p>
          <w:p w:rsidR="007E3FE6" w:rsidRPr="007A78D0" w:rsidRDefault="007E3FE6" w:rsidP="001C4230">
            <w:pPr>
              <w:jc w:val="both"/>
              <w:rPr>
                <w:rFonts w:ascii="Times New Roman" w:hAnsi="Times New Roman" w:cs="Times New Roman"/>
              </w:rPr>
            </w:pPr>
          </w:p>
        </w:tc>
        <w:tc>
          <w:tcPr>
            <w:tcW w:w="2303" w:type="dxa"/>
          </w:tcPr>
          <w:p w:rsidR="009B6E4E" w:rsidRPr="007A78D0" w:rsidRDefault="007E3FE6" w:rsidP="00A15F58">
            <w:pPr>
              <w:jc w:val="both"/>
              <w:rPr>
                <w:rFonts w:ascii="Times New Roman" w:hAnsi="Times New Roman" w:cs="Times New Roman"/>
              </w:rPr>
            </w:pPr>
            <w:r w:rsidRPr="007A78D0">
              <w:rPr>
                <w:rFonts w:ascii="Times New Roman" w:hAnsi="Times New Roman" w:cs="Times New Roman"/>
              </w:rPr>
              <w:t>Obowiązuje bez zmian</w:t>
            </w:r>
          </w:p>
        </w:tc>
      </w:tr>
      <w:tr w:rsidR="00092D0B" w:rsidRPr="007A78D0" w:rsidTr="009B6E4E">
        <w:trPr>
          <w:trHeight w:val="416"/>
        </w:trPr>
        <w:tc>
          <w:tcPr>
            <w:tcW w:w="2303" w:type="dxa"/>
          </w:tcPr>
          <w:p w:rsidR="00465EDB" w:rsidRPr="007A78D0" w:rsidRDefault="00465EDB" w:rsidP="00465EDB">
            <w:pPr>
              <w:rPr>
                <w:rFonts w:ascii="Times New Roman" w:eastAsia="Times New Roman" w:hAnsi="Times New Roman" w:cs="Times New Roman"/>
                <w:b/>
                <w:sz w:val="24"/>
                <w:szCs w:val="24"/>
                <w:lang w:eastAsia="pl-PL"/>
              </w:rPr>
            </w:pPr>
            <w:r w:rsidRPr="007A78D0">
              <w:rPr>
                <w:rFonts w:ascii="Times New Roman" w:eastAsia="Times New Roman" w:hAnsi="Times New Roman" w:cs="Times New Roman"/>
                <w:b/>
                <w:sz w:val="24"/>
                <w:szCs w:val="24"/>
                <w:lang w:eastAsia="pl-PL"/>
              </w:rPr>
              <w:lastRenderedPageBreak/>
              <w:t xml:space="preserve">Art.  445.  [Zadośćuczynienie] </w:t>
            </w:r>
          </w:p>
          <w:p w:rsidR="00092D0B" w:rsidRPr="007A78D0" w:rsidRDefault="00092D0B" w:rsidP="00A15F58">
            <w:pPr>
              <w:jc w:val="both"/>
              <w:rPr>
                <w:rFonts w:ascii="Times New Roman" w:hAnsi="Times New Roman" w:cs="Times New Roman"/>
              </w:rPr>
            </w:pPr>
          </w:p>
          <w:p w:rsidR="00465EDB" w:rsidRPr="007A78D0" w:rsidRDefault="00465EDB" w:rsidP="00A15F58">
            <w:pPr>
              <w:jc w:val="both"/>
              <w:rPr>
                <w:rFonts w:ascii="Times New Roman" w:hAnsi="Times New Roman" w:cs="Times New Roman"/>
              </w:rPr>
            </w:pPr>
            <w:proofErr w:type="spellStart"/>
            <w:r w:rsidRPr="007A78D0">
              <w:rPr>
                <w:rFonts w:ascii="Times New Roman" w:hAnsi="Times New Roman" w:cs="Times New Roman"/>
                <w:b/>
                <w:bCs/>
                <w:i/>
                <w:iCs/>
              </w:rPr>
              <w:t>lex</w:t>
            </w:r>
            <w:proofErr w:type="spellEnd"/>
            <w:r w:rsidRPr="007A78D0">
              <w:rPr>
                <w:rFonts w:ascii="Times New Roman" w:hAnsi="Times New Roman" w:cs="Times New Roman"/>
                <w:b/>
                <w:bCs/>
                <w:i/>
                <w:iCs/>
              </w:rPr>
              <w:t xml:space="preserve"> </w:t>
            </w:r>
            <w:proofErr w:type="spellStart"/>
            <w:r w:rsidRPr="007A78D0">
              <w:rPr>
                <w:rFonts w:ascii="Times New Roman" w:hAnsi="Times New Roman" w:cs="Times New Roman"/>
                <w:b/>
                <w:bCs/>
                <w:i/>
                <w:iCs/>
              </w:rPr>
              <w:t>specialis</w:t>
            </w:r>
            <w:proofErr w:type="spellEnd"/>
            <w:r w:rsidRPr="007A78D0">
              <w:rPr>
                <w:rFonts w:ascii="Times New Roman" w:hAnsi="Times New Roman" w:cs="Times New Roman"/>
              </w:rPr>
              <w:t xml:space="preserve"> wobec ogólnej regulacji zawartej w art. 448 k.c.</w:t>
            </w:r>
          </w:p>
          <w:p w:rsidR="00407EB2" w:rsidRPr="007A78D0" w:rsidRDefault="00407EB2" w:rsidP="00A15F58">
            <w:pPr>
              <w:jc w:val="both"/>
              <w:rPr>
                <w:rFonts w:ascii="Times New Roman" w:hAnsi="Times New Roman" w:cs="Times New Roman"/>
              </w:rPr>
            </w:pPr>
          </w:p>
          <w:p w:rsidR="00407EB2" w:rsidRPr="007A78D0" w:rsidRDefault="00407EB2" w:rsidP="00A15F58">
            <w:pPr>
              <w:jc w:val="both"/>
              <w:rPr>
                <w:rFonts w:ascii="Times New Roman" w:hAnsi="Times New Roman" w:cs="Times New Roman"/>
                <w:b/>
              </w:rPr>
            </w:pPr>
            <w:r w:rsidRPr="007A78D0">
              <w:rPr>
                <w:rFonts w:ascii="Times New Roman" w:hAnsi="Times New Roman" w:cs="Times New Roman"/>
                <w:b/>
              </w:rPr>
              <w:t>Szkoda niemajątkowa</w:t>
            </w:r>
          </w:p>
        </w:tc>
        <w:tc>
          <w:tcPr>
            <w:tcW w:w="2303" w:type="dxa"/>
          </w:tcPr>
          <w:p w:rsidR="00465EDB" w:rsidRPr="007A78D0" w:rsidRDefault="00465EDB" w:rsidP="00465EDB">
            <w:pPr>
              <w:rPr>
                <w:rFonts w:ascii="Times New Roman" w:eastAsia="Times New Roman" w:hAnsi="Times New Roman" w:cs="Times New Roman"/>
                <w:sz w:val="24"/>
                <w:szCs w:val="24"/>
                <w:lang w:eastAsia="pl-PL"/>
              </w:rPr>
            </w:pPr>
            <w:r w:rsidRPr="007A78D0">
              <w:rPr>
                <w:rFonts w:ascii="Times New Roman" w:eastAsia="Times New Roman" w:hAnsi="Times New Roman" w:cs="Times New Roman"/>
                <w:sz w:val="24"/>
                <w:szCs w:val="24"/>
                <w:lang w:eastAsia="pl-PL"/>
              </w:rPr>
              <w:t>§  1.  W wypadkach przewidzianych w artykule poprzedzającym sąd może przyznać poszkodowanemu odpowiednią sumę tytułem zadośćuczynienia pieniężnego za doznaną krzywdę.</w:t>
            </w:r>
          </w:p>
          <w:p w:rsidR="00465EDB" w:rsidRPr="007A78D0" w:rsidRDefault="00465EDB" w:rsidP="00465EDB">
            <w:pPr>
              <w:rPr>
                <w:rFonts w:ascii="Times New Roman" w:eastAsia="Times New Roman" w:hAnsi="Times New Roman" w:cs="Times New Roman"/>
                <w:sz w:val="24"/>
                <w:szCs w:val="24"/>
                <w:lang w:eastAsia="pl-PL"/>
              </w:rPr>
            </w:pPr>
            <w:r w:rsidRPr="007A78D0">
              <w:rPr>
                <w:rFonts w:ascii="Times New Roman" w:eastAsia="Times New Roman" w:hAnsi="Times New Roman" w:cs="Times New Roman"/>
                <w:sz w:val="24"/>
                <w:szCs w:val="24"/>
                <w:lang w:eastAsia="pl-PL"/>
              </w:rPr>
              <w:t>§  2.  Przepis powyższy stosuje się również w wypadku pozbawienia wolności oraz w wypadku skłonienia za pomocą podstępu, gwałtu lub nadużycia stosunku zależności do poddania się czynowi nierządnemu.</w:t>
            </w:r>
          </w:p>
          <w:p w:rsidR="00465EDB" w:rsidRPr="007A78D0" w:rsidRDefault="00465EDB" w:rsidP="00465EDB">
            <w:pPr>
              <w:rPr>
                <w:rFonts w:ascii="Times New Roman" w:eastAsia="Times New Roman" w:hAnsi="Times New Roman" w:cs="Times New Roman"/>
                <w:sz w:val="24"/>
                <w:szCs w:val="24"/>
                <w:lang w:eastAsia="pl-PL"/>
              </w:rPr>
            </w:pPr>
            <w:r w:rsidRPr="007A78D0">
              <w:rPr>
                <w:rFonts w:ascii="Times New Roman" w:eastAsia="Times New Roman" w:hAnsi="Times New Roman" w:cs="Times New Roman"/>
                <w:sz w:val="24"/>
                <w:szCs w:val="24"/>
                <w:lang w:eastAsia="pl-PL"/>
              </w:rPr>
              <w:t xml:space="preserve">§  3.  Roszczenie o zadośćuczynienie przechodzi na spadkobierców tylko wtedy, gdy zostało uznane na piśmie albo gdy powództwo </w:t>
            </w:r>
            <w:r w:rsidRPr="007A78D0">
              <w:rPr>
                <w:rFonts w:ascii="Times New Roman" w:eastAsia="Times New Roman" w:hAnsi="Times New Roman" w:cs="Times New Roman"/>
                <w:sz w:val="24"/>
                <w:szCs w:val="24"/>
                <w:lang w:eastAsia="pl-PL"/>
              </w:rPr>
              <w:lastRenderedPageBreak/>
              <w:t>zostało wytoczone za życia poszkodowanego.</w:t>
            </w:r>
          </w:p>
          <w:p w:rsidR="00092D0B" w:rsidRPr="007A78D0" w:rsidRDefault="00092D0B" w:rsidP="00A15F58">
            <w:pPr>
              <w:jc w:val="both"/>
              <w:rPr>
                <w:rFonts w:ascii="Times New Roman" w:hAnsi="Times New Roman" w:cs="Times New Roman"/>
              </w:rPr>
            </w:pPr>
          </w:p>
        </w:tc>
        <w:tc>
          <w:tcPr>
            <w:tcW w:w="2303" w:type="dxa"/>
          </w:tcPr>
          <w:p w:rsidR="00A95EBD" w:rsidRPr="007A78D0" w:rsidRDefault="00A95EBD" w:rsidP="00A95EBD">
            <w:pPr>
              <w:jc w:val="both"/>
              <w:rPr>
                <w:rFonts w:ascii="Times New Roman" w:hAnsi="Times New Roman" w:cs="Times New Roman"/>
              </w:rPr>
            </w:pPr>
            <w:r w:rsidRPr="007A78D0">
              <w:rPr>
                <w:rFonts w:ascii="Times New Roman" w:hAnsi="Times New Roman" w:cs="Times New Roman"/>
              </w:rPr>
              <w:lastRenderedPageBreak/>
              <w:t>Przedawnienie na zasadach ogólnych odpowiedzialności deliktowej</w:t>
            </w:r>
          </w:p>
          <w:p w:rsidR="00092D0B" w:rsidRPr="007A78D0" w:rsidRDefault="00092D0B" w:rsidP="00A15F58">
            <w:pPr>
              <w:jc w:val="both"/>
              <w:rPr>
                <w:rFonts w:ascii="Times New Roman" w:hAnsi="Times New Roman" w:cs="Times New Roman"/>
              </w:rPr>
            </w:pPr>
          </w:p>
        </w:tc>
        <w:tc>
          <w:tcPr>
            <w:tcW w:w="2303" w:type="dxa"/>
          </w:tcPr>
          <w:p w:rsidR="00092D0B" w:rsidRDefault="00A95EBD" w:rsidP="00A15F58">
            <w:pPr>
              <w:jc w:val="both"/>
              <w:rPr>
                <w:rFonts w:ascii="Times New Roman" w:hAnsi="Times New Roman" w:cs="Times New Roman"/>
              </w:rPr>
            </w:pPr>
            <w:r>
              <w:rPr>
                <w:rFonts w:ascii="Times New Roman" w:hAnsi="Times New Roman" w:cs="Times New Roman"/>
              </w:rPr>
              <w:t xml:space="preserve">Zmiana redakcyjna </w:t>
            </w:r>
            <w:r>
              <w:rPr>
                <w:rFonts w:ascii="Times New Roman" w:eastAsia="Times New Roman" w:hAnsi="Times New Roman" w:cs="Times New Roman"/>
                <w:sz w:val="24"/>
                <w:szCs w:val="24"/>
                <w:lang w:eastAsia="pl-PL"/>
              </w:rPr>
              <w:t>§  2 -</w:t>
            </w:r>
            <w:r w:rsidRPr="007A78D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dnia</w:t>
            </w:r>
            <w:r>
              <w:rPr>
                <w:rFonts w:ascii="Times New Roman" w:hAnsi="Times New Roman" w:cs="Times New Roman"/>
              </w:rPr>
              <w:t xml:space="preserve"> </w:t>
            </w:r>
            <w:r w:rsidRPr="00A95EBD">
              <w:rPr>
                <w:rFonts w:ascii="Times New Roman" w:hAnsi="Times New Roman" w:cs="Times New Roman"/>
              </w:rPr>
              <w:t>1996.12.28</w:t>
            </w:r>
            <w:r>
              <w:rPr>
                <w:rFonts w:ascii="Times New Roman" w:hAnsi="Times New Roman" w:cs="Times New Roman"/>
              </w:rPr>
              <w:t xml:space="preserve">, </w:t>
            </w:r>
          </w:p>
          <w:p w:rsidR="00A95EBD" w:rsidRPr="007A78D0" w:rsidRDefault="00A95EBD" w:rsidP="00A15F58">
            <w:pPr>
              <w:jc w:val="both"/>
              <w:rPr>
                <w:rFonts w:ascii="Times New Roman" w:hAnsi="Times New Roman" w:cs="Times New Roman"/>
              </w:rPr>
            </w:pPr>
          </w:p>
        </w:tc>
      </w:tr>
      <w:tr w:rsidR="007E3FE6" w:rsidRPr="007A78D0" w:rsidTr="009B6E4E">
        <w:trPr>
          <w:trHeight w:val="416"/>
        </w:trPr>
        <w:tc>
          <w:tcPr>
            <w:tcW w:w="2303" w:type="dxa"/>
          </w:tcPr>
          <w:p w:rsidR="00A95EBD" w:rsidRPr="00A95EBD" w:rsidRDefault="00A95EBD" w:rsidP="00A95EBD">
            <w:pPr>
              <w:rPr>
                <w:rFonts w:ascii="Times New Roman" w:hAnsi="Times New Roman" w:cs="Times New Roman"/>
                <w:b/>
              </w:rPr>
            </w:pPr>
            <w:r w:rsidRPr="00A95EBD">
              <w:rPr>
                <w:rStyle w:val="alb"/>
                <w:rFonts w:ascii="Times New Roman" w:hAnsi="Times New Roman" w:cs="Times New Roman"/>
                <w:b/>
              </w:rPr>
              <w:lastRenderedPageBreak/>
              <w:t>Art.  446. </w:t>
            </w:r>
            <w:r w:rsidRPr="00A95EBD">
              <w:rPr>
                <w:rStyle w:val="alb-s"/>
                <w:rFonts w:ascii="Times New Roman" w:hAnsi="Times New Roman" w:cs="Times New Roman"/>
                <w:b/>
              </w:rPr>
              <w:t xml:space="preserve"> [Szkody majątkowe wynikające ze śmierci]</w:t>
            </w:r>
            <w:r w:rsidRPr="00A95EBD">
              <w:rPr>
                <w:rStyle w:val="alb"/>
                <w:rFonts w:ascii="Times New Roman" w:hAnsi="Times New Roman" w:cs="Times New Roman"/>
                <w:b/>
              </w:rPr>
              <w:t xml:space="preserve"> </w:t>
            </w:r>
          </w:p>
          <w:p w:rsidR="007E3FE6" w:rsidRPr="007A78D0" w:rsidRDefault="007E3FE6" w:rsidP="00A15F58">
            <w:pPr>
              <w:jc w:val="both"/>
              <w:rPr>
                <w:rFonts w:ascii="Times New Roman" w:hAnsi="Times New Roman" w:cs="Times New Roman"/>
              </w:rPr>
            </w:pPr>
          </w:p>
        </w:tc>
        <w:tc>
          <w:tcPr>
            <w:tcW w:w="2303" w:type="dxa"/>
          </w:tcPr>
          <w:p w:rsidR="00A95EBD" w:rsidRPr="00A95EBD" w:rsidRDefault="00A95EBD" w:rsidP="00A95EBD">
            <w:pPr>
              <w:rPr>
                <w:rFonts w:ascii="Times New Roman" w:hAnsi="Times New Roman" w:cs="Times New Roman"/>
              </w:rPr>
            </w:pPr>
            <w:r w:rsidRPr="00A95EBD">
              <w:rPr>
                <w:rStyle w:val="alb"/>
                <w:rFonts w:ascii="Times New Roman" w:hAnsi="Times New Roman" w:cs="Times New Roman"/>
              </w:rPr>
              <w:t xml:space="preserve">§  1.  </w:t>
            </w:r>
            <w:r w:rsidRPr="00A95EBD">
              <w:rPr>
                <w:rFonts w:ascii="Times New Roman" w:hAnsi="Times New Roman" w:cs="Times New Roman"/>
              </w:rPr>
              <w:t>Jeżeli wskutek uszkodzenia ciała lub wywołania rozstroju zdrowia nastąpiła śmierć poszkodowanego, zobowiązany do naprawienia szkody powinien zwrócić koszty leczenia i pogrzebu temu, kto je poniósł.</w:t>
            </w:r>
          </w:p>
          <w:p w:rsidR="00A95EBD" w:rsidRPr="00A95EBD" w:rsidRDefault="00A95EBD" w:rsidP="00A95EBD">
            <w:pPr>
              <w:rPr>
                <w:rFonts w:ascii="Times New Roman" w:hAnsi="Times New Roman" w:cs="Times New Roman"/>
              </w:rPr>
            </w:pPr>
            <w:r w:rsidRPr="00A95EBD">
              <w:rPr>
                <w:rStyle w:val="alb"/>
                <w:rFonts w:ascii="Times New Roman" w:hAnsi="Times New Roman" w:cs="Times New Roman"/>
              </w:rPr>
              <w:t xml:space="preserve">§  2.  </w:t>
            </w:r>
            <w:r w:rsidRPr="00A95EBD">
              <w:rPr>
                <w:rFonts w:ascii="Times New Roman" w:hAnsi="Times New Roman" w:cs="Times New Roman"/>
              </w:rPr>
              <w:t xml:space="preserve">Osoba, względem której ciążył na zmarłym </w:t>
            </w:r>
            <w:r w:rsidRPr="005B0DF5">
              <w:rPr>
                <w:rFonts w:ascii="Times New Roman" w:hAnsi="Times New Roman" w:cs="Times New Roman"/>
              </w:rPr>
              <w:t>ustawowy</w:t>
            </w:r>
            <w:r w:rsidRPr="00A95EBD">
              <w:rPr>
                <w:rFonts w:ascii="Times New Roman" w:hAnsi="Times New Roman" w:cs="Times New Roman"/>
              </w:rPr>
              <w:t xml:space="preserve"> obowiązek alimentacyjny, może żądać od zobowiązanego do naprawienia szkody renty obliczonej stosownie do potrzeb poszkodowanego oraz do możliwości zarobkowych i majątkowych zmarłego przez czas prawdopodobnego trwania obowiązku alimentacyjnego. Takiej samej renty mogą żądać inne osoby bliskie, którym zmarły dobrowolnie i stale dostarczał środków utrzymania, jeżeli z okoliczności wynika, że wymagają tego zasady współżycia społecznego.</w:t>
            </w:r>
          </w:p>
          <w:p w:rsidR="00A95EBD" w:rsidRPr="00A95EBD" w:rsidRDefault="00A95EBD" w:rsidP="00A95EBD">
            <w:pPr>
              <w:rPr>
                <w:rFonts w:ascii="Times New Roman" w:hAnsi="Times New Roman" w:cs="Times New Roman"/>
              </w:rPr>
            </w:pPr>
            <w:r w:rsidRPr="00A95EBD">
              <w:rPr>
                <w:rStyle w:val="alb"/>
                <w:rFonts w:ascii="Times New Roman" w:hAnsi="Times New Roman" w:cs="Times New Roman"/>
              </w:rPr>
              <w:t xml:space="preserve">§  3.  </w:t>
            </w:r>
            <w:r w:rsidRPr="00A95EBD">
              <w:rPr>
                <w:rFonts w:ascii="Times New Roman" w:hAnsi="Times New Roman" w:cs="Times New Roman"/>
              </w:rPr>
              <w:t xml:space="preserve">Sąd może ponadto przyznać najbliższym członkom rodziny zmarłego stosowne odszkodowanie, jeżeli wskutek jego śmierci nastąpiło znaczne pogorszenie ich </w:t>
            </w:r>
            <w:r w:rsidRPr="00A95EBD">
              <w:rPr>
                <w:rFonts w:ascii="Times New Roman" w:hAnsi="Times New Roman" w:cs="Times New Roman"/>
              </w:rPr>
              <w:lastRenderedPageBreak/>
              <w:t>sytuacji życiowej.</w:t>
            </w:r>
          </w:p>
          <w:p w:rsidR="00A95EBD" w:rsidRDefault="00A95EBD" w:rsidP="00A95EBD">
            <w:r w:rsidRPr="00A95EBD">
              <w:rPr>
                <w:rStyle w:val="alb"/>
                <w:rFonts w:ascii="Times New Roman" w:hAnsi="Times New Roman" w:cs="Times New Roman"/>
              </w:rPr>
              <w:t xml:space="preserve">§  4.  </w:t>
            </w:r>
            <w:r w:rsidRPr="00A95EBD">
              <w:rPr>
                <w:rFonts w:ascii="Times New Roman" w:hAnsi="Times New Roman" w:cs="Times New Roman"/>
              </w:rPr>
              <w:t>Sąd może także przyznać najbliższym członkom rodziny zmarłego odpowiednią sumę tytułem zadośćuczynienia pieniężnego za doznaną krzywdę</w:t>
            </w:r>
            <w:r>
              <w:t>.</w:t>
            </w:r>
          </w:p>
          <w:p w:rsidR="007E3FE6" w:rsidRPr="007A78D0" w:rsidRDefault="007E3FE6" w:rsidP="00A15F58">
            <w:pPr>
              <w:jc w:val="both"/>
              <w:rPr>
                <w:rFonts w:ascii="Times New Roman" w:hAnsi="Times New Roman" w:cs="Times New Roman"/>
              </w:rPr>
            </w:pPr>
          </w:p>
        </w:tc>
        <w:tc>
          <w:tcPr>
            <w:tcW w:w="2303" w:type="dxa"/>
          </w:tcPr>
          <w:p w:rsidR="00A95EBD" w:rsidRPr="007A78D0" w:rsidRDefault="00A95EBD" w:rsidP="00A95EBD">
            <w:pPr>
              <w:jc w:val="both"/>
              <w:rPr>
                <w:rFonts w:ascii="Times New Roman" w:hAnsi="Times New Roman" w:cs="Times New Roman"/>
              </w:rPr>
            </w:pPr>
            <w:r w:rsidRPr="007A78D0">
              <w:rPr>
                <w:rFonts w:ascii="Times New Roman" w:hAnsi="Times New Roman" w:cs="Times New Roman"/>
              </w:rPr>
              <w:lastRenderedPageBreak/>
              <w:t>Przedawnienie na zasadach ogólnych odpowiedzialności deliktowej</w:t>
            </w:r>
          </w:p>
          <w:p w:rsidR="007E3FE6" w:rsidRPr="007A78D0" w:rsidRDefault="007E3FE6" w:rsidP="00A15F58">
            <w:pPr>
              <w:jc w:val="both"/>
              <w:rPr>
                <w:rFonts w:ascii="Times New Roman" w:hAnsi="Times New Roman" w:cs="Times New Roman"/>
              </w:rPr>
            </w:pPr>
          </w:p>
        </w:tc>
        <w:tc>
          <w:tcPr>
            <w:tcW w:w="2303" w:type="dxa"/>
          </w:tcPr>
          <w:p w:rsidR="007E3FE6" w:rsidRPr="005B0DF5" w:rsidRDefault="005B0DF5" w:rsidP="00A15F58">
            <w:pPr>
              <w:jc w:val="both"/>
              <w:rPr>
                <w:rFonts w:ascii="Times New Roman" w:hAnsi="Times New Roman" w:cs="Times New Roman"/>
              </w:rPr>
            </w:pPr>
            <w:r>
              <w:rPr>
                <w:rStyle w:val="alb"/>
                <w:rFonts w:ascii="Times New Roman" w:hAnsi="Times New Roman" w:cs="Times New Roman"/>
              </w:rPr>
              <w:t xml:space="preserve">Dodanie </w:t>
            </w:r>
            <w:r w:rsidRPr="005B0DF5">
              <w:rPr>
                <w:rStyle w:val="alb"/>
                <w:rFonts w:ascii="Times New Roman" w:hAnsi="Times New Roman" w:cs="Times New Roman"/>
              </w:rPr>
              <w:t>§  4 artykułu (</w:t>
            </w:r>
            <w:r>
              <w:rPr>
                <w:rStyle w:val="alb"/>
                <w:rFonts w:ascii="Times New Roman" w:hAnsi="Times New Roman" w:cs="Times New Roman"/>
              </w:rPr>
              <w:t>zadośćuczynienie dla najbliższych członków rodziny zmarłego</w:t>
            </w:r>
            <w:r w:rsidRPr="005B0DF5">
              <w:rPr>
                <w:rStyle w:val="alb"/>
                <w:rFonts w:ascii="Times New Roman" w:hAnsi="Times New Roman" w:cs="Times New Roman"/>
              </w:rPr>
              <w:t>)</w:t>
            </w:r>
            <w:r>
              <w:rPr>
                <w:rStyle w:val="alb"/>
                <w:rFonts w:ascii="Times New Roman" w:hAnsi="Times New Roman" w:cs="Times New Roman"/>
              </w:rPr>
              <w:t xml:space="preserve"> </w:t>
            </w:r>
            <w:r w:rsidRPr="005B0DF5">
              <w:rPr>
                <w:rFonts w:ascii="Times New Roman" w:hAnsi="Times New Roman" w:cs="Times New Roman"/>
                <w:b/>
              </w:rPr>
              <w:t>2008.08.03</w:t>
            </w:r>
          </w:p>
        </w:tc>
      </w:tr>
      <w:tr w:rsidR="009B6E4E" w:rsidRPr="007A78D0" w:rsidTr="009B6E4E">
        <w:trPr>
          <w:trHeight w:val="416"/>
        </w:trPr>
        <w:tc>
          <w:tcPr>
            <w:tcW w:w="2303" w:type="dxa"/>
          </w:tcPr>
          <w:p w:rsidR="00092D0B" w:rsidRPr="007A78D0" w:rsidRDefault="00092D0B" w:rsidP="00092D0B">
            <w:pPr>
              <w:rPr>
                <w:rFonts w:ascii="Times New Roman" w:eastAsia="Times New Roman" w:hAnsi="Times New Roman" w:cs="Times New Roman"/>
                <w:b/>
                <w:sz w:val="24"/>
                <w:szCs w:val="24"/>
                <w:lang w:eastAsia="pl-PL"/>
              </w:rPr>
            </w:pPr>
            <w:r w:rsidRPr="007A78D0">
              <w:rPr>
                <w:rFonts w:ascii="Times New Roman" w:eastAsia="Times New Roman" w:hAnsi="Times New Roman" w:cs="Times New Roman"/>
                <w:b/>
                <w:sz w:val="24"/>
                <w:szCs w:val="24"/>
                <w:lang w:eastAsia="pl-PL"/>
              </w:rPr>
              <w:lastRenderedPageBreak/>
              <w:t>Art.  446</w:t>
            </w:r>
            <w:r w:rsidRPr="007A78D0">
              <w:rPr>
                <w:rFonts w:ascii="Times New Roman" w:eastAsia="Times New Roman" w:hAnsi="Times New Roman" w:cs="Times New Roman"/>
                <w:b/>
                <w:sz w:val="24"/>
                <w:szCs w:val="24"/>
                <w:vertAlign w:val="superscript"/>
                <w:lang w:eastAsia="pl-PL"/>
              </w:rPr>
              <w:t>1</w:t>
            </w:r>
            <w:r w:rsidRPr="007A78D0">
              <w:rPr>
                <w:rFonts w:ascii="Times New Roman" w:eastAsia="Times New Roman" w:hAnsi="Times New Roman" w:cs="Times New Roman"/>
                <w:b/>
                <w:sz w:val="24"/>
                <w:szCs w:val="24"/>
                <w:lang w:eastAsia="pl-PL"/>
              </w:rPr>
              <w:t xml:space="preserve">.  [Odpowiedzialność za szkody doznane przed urodzeniem] </w:t>
            </w:r>
          </w:p>
          <w:p w:rsidR="009B6E4E" w:rsidRPr="007A78D0" w:rsidRDefault="009B6E4E" w:rsidP="00092D0B">
            <w:pPr>
              <w:jc w:val="both"/>
              <w:rPr>
                <w:rFonts w:ascii="Times New Roman" w:hAnsi="Times New Roman" w:cs="Times New Roman"/>
              </w:rPr>
            </w:pPr>
          </w:p>
          <w:p w:rsidR="001C4230" w:rsidRPr="007A78D0" w:rsidRDefault="001C4230" w:rsidP="00092D0B">
            <w:pPr>
              <w:jc w:val="both"/>
              <w:rPr>
                <w:rFonts w:ascii="Times New Roman" w:hAnsi="Times New Roman" w:cs="Times New Roman"/>
              </w:rPr>
            </w:pPr>
            <w:r w:rsidRPr="007A78D0">
              <w:rPr>
                <w:rFonts w:ascii="Times New Roman" w:hAnsi="Times New Roman" w:cs="Times New Roman"/>
                <w:b/>
                <w:bCs/>
              </w:rPr>
              <w:t>uszczerbki majątkowe i niemajątkowe</w:t>
            </w:r>
          </w:p>
        </w:tc>
        <w:tc>
          <w:tcPr>
            <w:tcW w:w="2303" w:type="dxa"/>
          </w:tcPr>
          <w:p w:rsidR="009B6E4E" w:rsidRPr="007A78D0" w:rsidRDefault="00092D0B" w:rsidP="00A15F58">
            <w:pPr>
              <w:jc w:val="both"/>
              <w:rPr>
                <w:rFonts w:ascii="Times New Roman" w:hAnsi="Times New Roman" w:cs="Times New Roman"/>
              </w:rPr>
            </w:pPr>
            <w:r w:rsidRPr="007A78D0">
              <w:rPr>
                <w:rFonts w:ascii="Times New Roman" w:eastAsia="Times New Roman" w:hAnsi="Times New Roman" w:cs="Times New Roman"/>
                <w:sz w:val="24"/>
                <w:szCs w:val="24"/>
                <w:lang w:eastAsia="pl-PL"/>
              </w:rPr>
              <w:t>Z chwilą urodzenia dziecko może żądać naprawienia szkód doznanych przed urodzeniem</w:t>
            </w:r>
          </w:p>
        </w:tc>
        <w:tc>
          <w:tcPr>
            <w:tcW w:w="2303" w:type="dxa"/>
          </w:tcPr>
          <w:p w:rsidR="007E3FE6" w:rsidRPr="007A78D0" w:rsidRDefault="007E3FE6" w:rsidP="00A15F58">
            <w:pPr>
              <w:jc w:val="both"/>
              <w:rPr>
                <w:rFonts w:ascii="Times New Roman" w:hAnsi="Times New Roman" w:cs="Times New Roman"/>
              </w:rPr>
            </w:pPr>
            <w:r w:rsidRPr="007A78D0">
              <w:rPr>
                <w:rFonts w:ascii="Times New Roman" w:hAnsi="Times New Roman" w:cs="Times New Roman"/>
              </w:rPr>
              <w:t xml:space="preserve">Przedawnienia na zasadach ogólnych odpowiedzialności deliktowej </w:t>
            </w:r>
          </w:p>
          <w:p w:rsidR="007E3FE6" w:rsidRPr="007A78D0" w:rsidRDefault="007E3FE6" w:rsidP="00A15F58">
            <w:pPr>
              <w:jc w:val="both"/>
              <w:rPr>
                <w:rFonts w:ascii="Times New Roman" w:hAnsi="Times New Roman" w:cs="Times New Roman"/>
              </w:rPr>
            </w:pPr>
          </w:p>
          <w:p w:rsidR="007E3FE6" w:rsidRPr="007A78D0" w:rsidRDefault="007E3FE6" w:rsidP="00A15F58">
            <w:pPr>
              <w:jc w:val="both"/>
              <w:rPr>
                <w:rFonts w:ascii="Times New Roman" w:hAnsi="Times New Roman" w:cs="Times New Roman"/>
              </w:rPr>
            </w:pPr>
          </w:p>
        </w:tc>
        <w:tc>
          <w:tcPr>
            <w:tcW w:w="2303" w:type="dxa"/>
          </w:tcPr>
          <w:p w:rsidR="009B6E4E" w:rsidRPr="007A78D0" w:rsidRDefault="00092D0B" w:rsidP="007A78D0">
            <w:pPr>
              <w:jc w:val="both"/>
              <w:rPr>
                <w:rFonts w:ascii="Times New Roman" w:hAnsi="Times New Roman" w:cs="Times New Roman"/>
                <w:sz w:val="24"/>
                <w:szCs w:val="24"/>
              </w:rPr>
            </w:pPr>
            <w:r w:rsidRPr="007A78D0">
              <w:rPr>
                <w:rFonts w:ascii="Times New Roman" w:hAnsi="Times New Roman" w:cs="Times New Roman"/>
                <w:sz w:val="24"/>
                <w:szCs w:val="24"/>
              </w:rPr>
              <w:t xml:space="preserve">W </w:t>
            </w:r>
            <w:r w:rsidR="007A78D0">
              <w:rPr>
                <w:rFonts w:ascii="Times New Roman" w:hAnsi="Times New Roman" w:cs="Times New Roman"/>
                <w:sz w:val="24"/>
                <w:szCs w:val="24"/>
              </w:rPr>
              <w:t xml:space="preserve">obecnym brzmieniu </w:t>
            </w:r>
            <w:r w:rsidRPr="007A78D0">
              <w:rPr>
                <w:rFonts w:ascii="Times New Roman" w:hAnsi="Times New Roman" w:cs="Times New Roman"/>
                <w:sz w:val="24"/>
                <w:szCs w:val="24"/>
              </w:rPr>
              <w:t xml:space="preserve">obowiązuje od dnia 4 stycznia 1997 r. </w:t>
            </w:r>
            <w:r w:rsidR="007E3FE6" w:rsidRPr="007A78D0">
              <w:rPr>
                <w:rFonts w:ascii="Times New Roman" w:hAnsi="Times New Roman" w:cs="Times New Roman"/>
                <w:sz w:val="24"/>
                <w:szCs w:val="24"/>
              </w:rPr>
              <w:t xml:space="preserve">, Ustawą z dnia 7 stycznia 1993 r. o planowaniu rodziny, ochronie płodu ludzkiego i warunkach dopuszczalności przerywania ciąży (Dz. U. Nr 17, poz. 78 z </w:t>
            </w:r>
            <w:proofErr w:type="spellStart"/>
            <w:r w:rsidR="007E3FE6" w:rsidRPr="007A78D0">
              <w:rPr>
                <w:rFonts w:ascii="Times New Roman" w:hAnsi="Times New Roman" w:cs="Times New Roman"/>
                <w:sz w:val="24"/>
                <w:szCs w:val="24"/>
              </w:rPr>
              <w:t>późn</w:t>
            </w:r>
            <w:proofErr w:type="spellEnd"/>
            <w:r w:rsidR="007E3FE6" w:rsidRPr="007A78D0">
              <w:rPr>
                <w:rFonts w:ascii="Times New Roman" w:hAnsi="Times New Roman" w:cs="Times New Roman"/>
                <w:sz w:val="24"/>
                <w:szCs w:val="24"/>
              </w:rPr>
              <w:t>. zm.), z mocą od dnia 16 marca 1993 r., wprowadzona została do kodeksu cywilnego</w:t>
            </w:r>
          </w:p>
        </w:tc>
      </w:tr>
      <w:tr w:rsidR="00C30D12" w:rsidRPr="007A78D0" w:rsidTr="009B6E4E">
        <w:trPr>
          <w:trHeight w:val="416"/>
        </w:trPr>
        <w:tc>
          <w:tcPr>
            <w:tcW w:w="2303" w:type="dxa"/>
          </w:tcPr>
          <w:p w:rsidR="00C30D12" w:rsidRPr="007A78D0" w:rsidRDefault="00C30D12" w:rsidP="00092D0B">
            <w:pPr>
              <w:rPr>
                <w:rFonts w:ascii="Times New Roman" w:eastAsia="Times New Roman" w:hAnsi="Times New Roman" w:cs="Times New Roman"/>
                <w:b/>
                <w:sz w:val="24"/>
                <w:szCs w:val="24"/>
                <w:lang w:eastAsia="pl-PL"/>
              </w:rPr>
            </w:pPr>
            <w:r w:rsidRPr="007A78D0">
              <w:rPr>
                <w:rFonts w:ascii="Times New Roman" w:eastAsia="Times New Roman" w:hAnsi="Times New Roman" w:cs="Times New Roman"/>
                <w:b/>
                <w:sz w:val="24"/>
                <w:szCs w:val="24"/>
                <w:lang w:eastAsia="pl-PL"/>
              </w:rPr>
              <w:t>Art. 448</w:t>
            </w:r>
            <w:r w:rsidR="00EF0EF4" w:rsidRPr="007A78D0">
              <w:rPr>
                <w:rFonts w:ascii="Times New Roman" w:eastAsia="Times New Roman" w:hAnsi="Times New Roman" w:cs="Times New Roman"/>
                <w:b/>
                <w:sz w:val="24"/>
                <w:szCs w:val="24"/>
                <w:lang w:eastAsia="pl-PL"/>
              </w:rPr>
              <w:t xml:space="preserve"> </w:t>
            </w:r>
            <w:r w:rsidR="00EF0EF4" w:rsidRPr="007A78D0">
              <w:rPr>
                <w:rStyle w:val="alb-s"/>
                <w:rFonts w:ascii="Times New Roman" w:hAnsi="Times New Roman" w:cs="Times New Roman"/>
                <w:b/>
                <w:sz w:val="24"/>
                <w:szCs w:val="24"/>
              </w:rPr>
              <w:t>[Zadośćuczynienie za naruszenie dobra osobistego]</w:t>
            </w:r>
          </w:p>
        </w:tc>
        <w:tc>
          <w:tcPr>
            <w:tcW w:w="2303" w:type="dxa"/>
          </w:tcPr>
          <w:p w:rsidR="00C30D12" w:rsidRPr="007A78D0" w:rsidRDefault="003A0641" w:rsidP="00A15F58">
            <w:pPr>
              <w:jc w:val="both"/>
              <w:rPr>
                <w:rFonts w:ascii="Times New Roman" w:eastAsia="Times New Roman" w:hAnsi="Times New Roman" w:cs="Times New Roman"/>
                <w:sz w:val="24"/>
                <w:szCs w:val="24"/>
                <w:lang w:eastAsia="pl-PL"/>
              </w:rPr>
            </w:pPr>
            <w:r w:rsidRPr="007A78D0">
              <w:rPr>
                <w:rFonts w:ascii="Times New Roman" w:hAnsi="Times New Roman" w:cs="Times New Roman"/>
              </w:rPr>
              <w:t>W razie naruszenia dobra osobistego sąd może przyznać temu, czyje dobro osobiste zostało naruszone, odpowiednią sumę tytułem zadośćuczynienia pieniężnego za doznaną krzywdę lub na jego żądanie zasądzić odpowiednią sumę pieniężną na wskazany przez niego cel społeczny, niezależnie od innych środków potrzebnych do usunięcia skutków naruszenia. Przepis art. 445 § 3 stosuje się.</w:t>
            </w:r>
          </w:p>
        </w:tc>
        <w:tc>
          <w:tcPr>
            <w:tcW w:w="2303" w:type="dxa"/>
          </w:tcPr>
          <w:p w:rsidR="00C30D12" w:rsidRPr="007A78D0" w:rsidRDefault="00C30D12" w:rsidP="00A15F58">
            <w:pPr>
              <w:jc w:val="both"/>
              <w:rPr>
                <w:rFonts w:ascii="Times New Roman" w:hAnsi="Times New Roman" w:cs="Times New Roman"/>
              </w:rPr>
            </w:pPr>
            <w:r w:rsidRPr="007A78D0">
              <w:rPr>
                <w:rFonts w:ascii="Times New Roman" w:hAnsi="Times New Roman" w:cs="Times New Roman"/>
              </w:rPr>
              <w:t>Przedawnienie na zasadach ogólny</w:t>
            </w:r>
            <w:r w:rsidR="004D3EF6" w:rsidRPr="007A78D0">
              <w:rPr>
                <w:rFonts w:ascii="Times New Roman" w:hAnsi="Times New Roman" w:cs="Times New Roman"/>
              </w:rPr>
              <w:t>ch odpowiedzialności deliktowej</w:t>
            </w:r>
          </w:p>
        </w:tc>
        <w:tc>
          <w:tcPr>
            <w:tcW w:w="2303" w:type="dxa"/>
          </w:tcPr>
          <w:p w:rsidR="00C30D12" w:rsidRPr="007A78D0" w:rsidRDefault="00EF0EF4" w:rsidP="00A15F58">
            <w:pPr>
              <w:jc w:val="both"/>
              <w:rPr>
                <w:rFonts w:ascii="Times New Roman" w:hAnsi="Times New Roman" w:cs="Times New Roman"/>
                <w:sz w:val="24"/>
                <w:szCs w:val="24"/>
              </w:rPr>
            </w:pPr>
            <w:r w:rsidRPr="007A78D0">
              <w:rPr>
                <w:rFonts w:ascii="Times New Roman" w:hAnsi="Times New Roman" w:cs="Times New Roman"/>
                <w:sz w:val="24"/>
                <w:szCs w:val="24"/>
              </w:rPr>
              <w:t>W obecnym brzmieniu od 28 grudnia  1996 r.</w:t>
            </w:r>
          </w:p>
        </w:tc>
      </w:tr>
    </w:tbl>
    <w:p w:rsidR="00A15F58" w:rsidRPr="007A78D0" w:rsidRDefault="00A15F58" w:rsidP="00A15F58">
      <w:pPr>
        <w:jc w:val="both"/>
        <w:rPr>
          <w:rFonts w:ascii="Times New Roman" w:hAnsi="Times New Roman" w:cs="Times New Roman"/>
        </w:rPr>
      </w:pPr>
    </w:p>
    <w:sectPr w:rsidR="00A15F58" w:rsidRPr="007A78D0" w:rsidSect="00334255">
      <w:headerReference w:type="default" r:id="rId6"/>
      <w:footerReference w:type="default" r:id="rId7"/>
      <w:pgSz w:w="11906" w:h="16838"/>
      <w:pgMar w:top="378" w:right="1417" w:bottom="1417" w:left="1417" w:header="142" w:footer="4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212" w:rsidRDefault="00637212" w:rsidP="00100352">
      <w:pPr>
        <w:spacing w:after="0" w:line="240" w:lineRule="auto"/>
      </w:pPr>
      <w:r>
        <w:separator/>
      </w:r>
    </w:p>
  </w:endnote>
  <w:endnote w:type="continuationSeparator" w:id="0">
    <w:p w:rsidR="00637212" w:rsidRDefault="00637212" w:rsidP="001003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56C" w:rsidRPr="0048656C" w:rsidRDefault="0048656C" w:rsidP="0048656C">
    <w:pPr>
      <w:shd w:val="clear" w:color="auto" w:fill="FFFFFF"/>
      <w:spacing w:after="0"/>
      <w:jc w:val="right"/>
      <w:textAlignment w:val="center"/>
      <w:rPr>
        <w:rFonts w:ascii="Calibri" w:eastAsia="Times New Roman" w:hAnsi="Calibri" w:cs="Calibri"/>
        <w:b/>
        <w:color w:val="0CA0B0"/>
        <w:sz w:val="20"/>
        <w:szCs w:val="20"/>
        <w:lang w:eastAsia="pl-PL"/>
      </w:rPr>
    </w:pPr>
    <w:proofErr w:type="spellStart"/>
    <w:r w:rsidRPr="0048656C">
      <w:rPr>
        <w:rFonts w:ascii="Calibri" w:eastAsia="Times New Roman" w:hAnsi="Calibri" w:cs="Calibri"/>
        <w:b/>
        <w:color w:val="0CA0B0"/>
        <w:sz w:val="20"/>
        <w:szCs w:val="20"/>
        <w:lang w:eastAsia="pl-PL"/>
      </w:rPr>
      <w:t>Lazer</w:t>
    </w:r>
    <w:proofErr w:type="spellEnd"/>
    <w:r w:rsidRPr="0048656C">
      <w:rPr>
        <w:rFonts w:ascii="Calibri" w:eastAsia="Times New Roman" w:hAnsi="Calibri" w:cs="Calibri"/>
        <w:b/>
        <w:color w:val="0CA0B0"/>
        <w:sz w:val="20"/>
        <w:szCs w:val="20"/>
        <w:lang w:eastAsia="pl-PL"/>
      </w:rPr>
      <w:t xml:space="preserve"> &amp; </w:t>
    </w:r>
    <w:proofErr w:type="spellStart"/>
    <w:r w:rsidRPr="0048656C">
      <w:rPr>
        <w:rFonts w:ascii="Calibri" w:eastAsia="Times New Roman" w:hAnsi="Calibri" w:cs="Calibri"/>
        <w:b/>
        <w:color w:val="0CA0B0"/>
        <w:sz w:val="20"/>
        <w:szCs w:val="20"/>
        <w:lang w:eastAsia="pl-PL"/>
      </w:rPr>
      <w:t>Hudziak</w:t>
    </w:r>
    <w:proofErr w:type="spellEnd"/>
    <w:r w:rsidRPr="0048656C">
      <w:rPr>
        <w:rFonts w:ascii="Calibri" w:eastAsia="Times New Roman" w:hAnsi="Calibri" w:cs="Calibri"/>
        <w:b/>
        <w:color w:val="0CA0B0"/>
        <w:sz w:val="20"/>
        <w:szCs w:val="20"/>
        <w:lang w:eastAsia="pl-PL"/>
      </w:rPr>
      <w:t xml:space="preserve"> Adwokaci i Radcowie Prawni S.K.A.</w:t>
    </w:r>
  </w:p>
  <w:p w:rsidR="0048656C" w:rsidRPr="0048656C" w:rsidRDefault="0048656C" w:rsidP="0048656C">
    <w:pPr>
      <w:shd w:val="clear" w:color="auto" w:fill="FFFFFF"/>
      <w:spacing w:after="0"/>
      <w:jc w:val="right"/>
      <w:textAlignment w:val="center"/>
      <w:rPr>
        <w:rFonts w:ascii="Calibri" w:eastAsia="Times New Roman" w:hAnsi="Calibri" w:cs="Calibri"/>
        <w:color w:val="000000"/>
        <w:sz w:val="20"/>
        <w:szCs w:val="20"/>
        <w:lang w:eastAsia="pl-PL"/>
      </w:rPr>
    </w:pPr>
    <w:r w:rsidRPr="0048656C">
      <w:rPr>
        <w:rFonts w:ascii="Calibri" w:eastAsia="Times New Roman" w:hAnsi="Calibri" w:cs="Calibri"/>
        <w:color w:val="000000"/>
        <w:sz w:val="20"/>
        <w:szCs w:val="20"/>
        <w:lang w:eastAsia="pl-PL"/>
      </w:rPr>
      <w:t>Biuro w Warszawie: Plac Konstytucji 5/19, 00-657 Warszawa</w:t>
    </w:r>
  </w:p>
  <w:p w:rsidR="0048656C" w:rsidRPr="0048656C" w:rsidRDefault="0048656C" w:rsidP="0048656C">
    <w:pPr>
      <w:shd w:val="clear" w:color="auto" w:fill="FFFFFF"/>
      <w:spacing w:after="0"/>
      <w:jc w:val="right"/>
      <w:textAlignment w:val="center"/>
      <w:rPr>
        <w:rFonts w:ascii="Calibri" w:eastAsia="Times New Roman" w:hAnsi="Calibri" w:cs="Calibri"/>
        <w:color w:val="000000"/>
        <w:sz w:val="20"/>
        <w:szCs w:val="20"/>
        <w:lang w:val="en-US" w:eastAsia="pl-PL"/>
      </w:rPr>
    </w:pPr>
    <w:r w:rsidRPr="0048656C">
      <w:rPr>
        <w:rFonts w:ascii="Calibri" w:eastAsia="Times New Roman" w:hAnsi="Calibri" w:cs="Calibri"/>
        <w:color w:val="000000"/>
        <w:sz w:val="20"/>
        <w:szCs w:val="20"/>
        <w:lang w:val="en-US" w:eastAsia="pl-PL"/>
      </w:rPr>
      <w:t xml:space="preserve">tel. 536 007 001 | </w:t>
    </w:r>
    <w:hyperlink r:id="rId1" w:history="1">
      <w:r w:rsidRPr="0048656C">
        <w:rPr>
          <w:rStyle w:val="Hipercze"/>
          <w:rFonts w:ascii="Calibri" w:eastAsia="Times New Roman" w:hAnsi="Calibri" w:cs="Calibri"/>
          <w:color w:val="000000"/>
          <w:sz w:val="20"/>
          <w:szCs w:val="20"/>
          <w:lang w:val="en-US" w:eastAsia="pl-PL"/>
        </w:rPr>
        <w:t>www.lazer-hudziak.pl</w:t>
      </w:r>
    </w:hyperlink>
    <w:r w:rsidRPr="0048656C">
      <w:rPr>
        <w:rFonts w:ascii="Calibri" w:eastAsia="Times New Roman" w:hAnsi="Calibri" w:cs="Calibri"/>
        <w:color w:val="000000"/>
        <w:sz w:val="20"/>
        <w:szCs w:val="20"/>
        <w:lang w:val="en-US" w:eastAsia="pl-PL"/>
      </w:rPr>
      <w:t xml:space="preserve"> | kancelaria@lazer-hudziak.pl</w:t>
    </w:r>
  </w:p>
  <w:p w:rsidR="0048656C" w:rsidRPr="0048656C" w:rsidRDefault="0048656C">
    <w:pPr>
      <w:pStyle w:val="Stopka"/>
      <w:rPr>
        <w:rFonts w:cstheme="minorHAnsi"/>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212" w:rsidRDefault="00637212" w:rsidP="00100352">
      <w:pPr>
        <w:spacing w:after="0" w:line="240" w:lineRule="auto"/>
      </w:pPr>
      <w:r>
        <w:separator/>
      </w:r>
    </w:p>
  </w:footnote>
  <w:footnote w:type="continuationSeparator" w:id="0">
    <w:p w:rsidR="00637212" w:rsidRDefault="00637212" w:rsidP="001003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352" w:rsidRDefault="00100352" w:rsidP="00334255">
    <w:pPr>
      <w:pStyle w:val="Nagwek"/>
      <w:jc w:val="right"/>
    </w:pPr>
    <w:r w:rsidRPr="00100352">
      <w:rPr>
        <w:noProof/>
        <w:lang w:eastAsia="pl-PL"/>
      </w:rPr>
      <w:drawing>
        <wp:inline distT="0" distB="0" distL="0" distR="0">
          <wp:extent cx="2450258" cy="903767"/>
          <wp:effectExtent l="19050" t="0" r="7192" b="0"/>
          <wp:docPr id="1" name="Obraz 1" descr="C:\Users\Strefa Napraw\Desktop\lazer_kolor_jpg.jpg"/>
          <wp:cNvGraphicFramePr/>
          <a:graphic xmlns:a="http://schemas.openxmlformats.org/drawingml/2006/main">
            <a:graphicData uri="http://schemas.openxmlformats.org/drawingml/2006/picture">
              <pic:pic xmlns:pic="http://schemas.openxmlformats.org/drawingml/2006/picture">
                <pic:nvPicPr>
                  <pic:cNvPr id="0" name="Picture 1" descr="C:\Users\Strefa Napraw\Desktop\lazer_kolor_jpg.jpg"/>
                  <pic:cNvPicPr>
                    <a:picLocks noChangeAspect="1" noChangeArrowheads="1"/>
                  </pic:cNvPicPr>
                </pic:nvPicPr>
                <pic:blipFill>
                  <a:blip r:embed="rId1"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0258" cy="90376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CC2FBF"/>
    <w:rsid w:val="00092D0B"/>
    <w:rsid w:val="000D43E1"/>
    <w:rsid w:val="00100352"/>
    <w:rsid w:val="00176551"/>
    <w:rsid w:val="001B1039"/>
    <w:rsid w:val="001C4230"/>
    <w:rsid w:val="00214CC2"/>
    <w:rsid w:val="00334255"/>
    <w:rsid w:val="0036707A"/>
    <w:rsid w:val="003865AE"/>
    <w:rsid w:val="003A0641"/>
    <w:rsid w:val="00407EB2"/>
    <w:rsid w:val="00465EDB"/>
    <w:rsid w:val="0048656C"/>
    <w:rsid w:val="00486EC3"/>
    <w:rsid w:val="00494D28"/>
    <w:rsid w:val="004D3EF6"/>
    <w:rsid w:val="0053061D"/>
    <w:rsid w:val="005A0B72"/>
    <w:rsid w:val="005B0DF5"/>
    <w:rsid w:val="00637212"/>
    <w:rsid w:val="007A78D0"/>
    <w:rsid w:val="007B3985"/>
    <w:rsid w:val="007E3FE6"/>
    <w:rsid w:val="007F00B0"/>
    <w:rsid w:val="00837459"/>
    <w:rsid w:val="0091168B"/>
    <w:rsid w:val="009B6E4E"/>
    <w:rsid w:val="009F376E"/>
    <w:rsid w:val="00A0729E"/>
    <w:rsid w:val="00A15F58"/>
    <w:rsid w:val="00A95EBD"/>
    <w:rsid w:val="00AE1BB1"/>
    <w:rsid w:val="00B514AC"/>
    <w:rsid w:val="00B63F51"/>
    <w:rsid w:val="00C30D12"/>
    <w:rsid w:val="00CC2FBF"/>
    <w:rsid w:val="00D70595"/>
    <w:rsid w:val="00EF0E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655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CC2FBF"/>
  </w:style>
  <w:style w:type="character" w:customStyle="1" w:styleId="alb-s">
    <w:name w:val="a_lb-s"/>
    <w:basedOn w:val="Domylnaczcionkaakapitu"/>
    <w:rsid w:val="00CC2FBF"/>
  </w:style>
  <w:style w:type="character" w:styleId="Hipercze">
    <w:name w:val="Hyperlink"/>
    <w:basedOn w:val="Domylnaczcionkaakapitu"/>
    <w:uiPriority w:val="99"/>
    <w:semiHidden/>
    <w:unhideWhenUsed/>
    <w:rsid w:val="00CC2FBF"/>
    <w:rPr>
      <w:color w:val="0000FF"/>
      <w:u w:val="single"/>
    </w:rPr>
  </w:style>
  <w:style w:type="table" w:styleId="Tabela-Siatka">
    <w:name w:val="Table Grid"/>
    <w:basedOn w:val="Standardowy"/>
    <w:uiPriority w:val="59"/>
    <w:rsid w:val="009B6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214CC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hanged-paragraph">
    <w:name w:val="changed-paragraph"/>
    <w:basedOn w:val="Domylnaczcionkaakapitu"/>
    <w:rsid w:val="00A95EBD"/>
  </w:style>
  <w:style w:type="paragraph" w:styleId="Nagwek">
    <w:name w:val="header"/>
    <w:basedOn w:val="Normalny"/>
    <w:link w:val="NagwekZnak"/>
    <w:uiPriority w:val="99"/>
    <w:unhideWhenUsed/>
    <w:rsid w:val="001003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0352"/>
  </w:style>
  <w:style w:type="paragraph" w:styleId="Stopka">
    <w:name w:val="footer"/>
    <w:basedOn w:val="Normalny"/>
    <w:link w:val="StopkaZnak"/>
    <w:uiPriority w:val="99"/>
    <w:semiHidden/>
    <w:unhideWhenUsed/>
    <w:rsid w:val="0010035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00352"/>
  </w:style>
  <w:style w:type="paragraph" w:styleId="Tekstdymka">
    <w:name w:val="Balloon Text"/>
    <w:basedOn w:val="Normalny"/>
    <w:link w:val="TekstdymkaZnak"/>
    <w:uiPriority w:val="99"/>
    <w:semiHidden/>
    <w:unhideWhenUsed/>
    <w:rsid w:val="001003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03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048804">
      <w:bodyDiv w:val="1"/>
      <w:marLeft w:val="0"/>
      <w:marRight w:val="0"/>
      <w:marTop w:val="0"/>
      <w:marBottom w:val="0"/>
      <w:divBdr>
        <w:top w:val="none" w:sz="0" w:space="0" w:color="auto"/>
        <w:left w:val="none" w:sz="0" w:space="0" w:color="auto"/>
        <w:bottom w:val="none" w:sz="0" w:space="0" w:color="auto"/>
        <w:right w:val="none" w:sz="0" w:space="0" w:color="auto"/>
      </w:divBdr>
      <w:divsChild>
        <w:div w:id="1573197645">
          <w:marLeft w:val="0"/>
          <w:marRight w:val="0"/>
          <w:marTop w:val="0"/>
          <w:marBottom w:val="0"/>
          <w:divBdr>
            <w:top w:val="none" w:sz="0" w:space="0" w:color="auto"/>
            <w:left w:val="none" w:sz="0" w:space="0" w:color="auto"/>
            <w:bottom w:val="none" w:sz="0" w:space="0" w:color="auto"/>
            <w:right w:val="none" w:sz="0" w:space="0" w:color="auto"/>
          </w:divBdr>
          <w:divsChild>
            <w:div w:id="297104661">
              <w:marLeft w:val="0"/>
              <w:marRight w:val="0"/>
              <w:marTop w:val="0"/>
              <w:marBottom w:val="0"/>
              <w:divBdr>
                <w:top w:val="none" w:sz="0" w:space="0" w:color="auto"/>
                <w:left w:val="none" w:sz="0" w:space="0" w:color="auto"/>
                <w:bottom w:val="none" w:sz="0" w:space="0" w:color="auto"/>
                <w:right w:val="none" w:sz="0" w:space="0" w:color="auto"/>
              </w:divBdr>
              <w:divsChild>
                <w:div w:id="1229807406">
                  <w:marLeft w:val="0"/>
                  <w:marRight w:val="0"/>
                  <w:marTop w:val="0"/>
                  <w:marBottom w:val="0"/>
                  <w:divBdr>
                    <w:top w:val="none" w:sz="0" w:space="0" w:color="auto"/>
                    <w:left w:val="none" w:sz="0" w:space="0" w:color="auto"/>
                    <w:bottom w:val="none" w:sz="0" w:space="0" w:color="auto"/>
                    <w:right w:val="none" w:sz="0" w:space="0" w:color="auto"/>
                  </w:divBdr>
                  <w:divsChild>
                    <w:div w:id="485174010">
                      <w:marLeft w:val="0"/>
                      <w:marRight w:val="0"/>
                      <w:marTop w:val="0"/>
                      <w:marBottom w:val="0"/>
                      <w:divBdr>
                        <w:top w:val="none" w:sz="0" w:space="0" w:color="auto"/>
                        <w:left w:val="none" w:sz="0" w:space="0" w:color="auto"/>
                        <w:bottom w:val="none" w:sz="0" w:space="0" w:color="auto"/>
                        <w:right w:val="none" w:sz="0" w:space="0" w:color="auto"/>
                      </w:divBdr>
                      <w:divsChild>
                        <w:div w:id="1489859573">
                          <w:marLeft w:val="0"/>
                          <w:marRight w:val="0"/>
                          <w:marTop w:val="0"/>
                          <w:marBottom w:val="0"/>
                          <w:divBdr>
                            <w:top w:val="none" w:sz="0" w:space="0" w:color="auto"/>
                            <w:left w:val="none" w:sz="0" w:space="0" w:color="auto"/>
                            <w:bottom w:val="none" w:sz="0" w:space="0" w:color="auto"/>
                            <w:right w:val="none" w:sz="0" w:space="0" w:color="auto"/>
                          </w:divBdr>
                          <w:divsChild>
                            <w:div w:id="299850073">
                              <w:marLeft w:val="0"/>
                              <w:marRight w:val="0"/>
                              <w:marTop w:val="0"/>
                              <w:marBottom w:val="0"/>
                              <w:divBdr>
                                <w:top w:val="none" w:sz="0" w:space="0" w:color="auto"/>
                                <w:left w:val="none" w:sz="0" w:space="0" w:color="auto"/>
                                <w:bottom w:val="none" w:sz="0" w:space="0" w:color="auto"/>
                                <w:right w:val="none" w:sz="0" w:space="0" w:color="auto"/>
                              </w:divBdr>
                              <w:divsChild>
                                <w:div w:id="8485353">
                                  <w:marLeft w:val="0"/>
                                  <w:marRight w:val="0"/>
                                  <w:marTop w:val="0"/>
                                  <w:marBottom w:val="0"/>
                                  <w:divBdr>
                                    <w:top w:val="none" w:sz="0" w:space="0" w:color="auto"/>
                                    <w:left w:val="none" w:sz="0" w:space="0" w:color="auto"/>
                                    <w:bottom w:val="none" w:sz="0" w:space="0" w:color="auto"/>
                                    <w:right w:val="none" w:sz="0" w:space="0" w:color="auto"/>
                                  </w:divBdr>
                                  <w:divsChild>
                                    <w:div w:id="626787395">
                                      <w:marLeft w:val="0"/>
                                      <w:marRight w:val="0"/>
                                      <w:marTop w:val="0"/>
                                      <w:marBottom w:val="0"/>
                                      <w:divBdr>
                                        <w:top w:val="none" w:sz="0" w:space="0" w:color="auto"/>
                                        <w:left w:val="none" w:sz="0" w:space="0" w:color="auto"/>
                                        <w:bottom w:val="none" w:sz="0" w:space="0" w:color="auto"/>
                                        <w:right w:val="none" w:sz="0" w:space="0" w:color="auto"/>
                                      </w:divBdr>
                                      <w:divsChild>
                                        <w:div w:id="270282696">
                                          <w:marLeft w:val="0"/>
                                          <w:marRight w:val="0"/>
                                          <w:marTop w:val="0"/>
                                          <w:marBottom w:val="0"/>
                                          <w:divBdr>
                                            <w:top w:val="none" w:sz="0" w:space="0" w:color="auto"/>
                                            <w:left w:val="none" w:sz="0" w:space="0" w:color="auto"/>
                                            <w:bottom w:val="none" w:sz="0" w:space="0" w:color="auto"/>
                                            <w:right w:val="none" w:sz="0" w:space="0" w:color="auto"/>
                                          </w:divBdr>
                                          <w:divsChild>
                                            <w:div w:id="795610614">
                                              <w:marLeft w:val="0"/>
                                              <w:marRight w:val="0"/>
                                              <w:marTop w:val="0"/>
                                              <w:marBottom w:val="0"/>
                                              <w:divBdr>
                                                <w:top w:val="none" w:sz="0" w:space="0" w:color="auto"/>
                                                <w:left w:val="none" w:sz="0" w:space="0" w:color="auto"/>
                                                <w:bottom w:val="none" w:sz="0" w:space="0" w:color="auto"/>
                                                <w:right w:val="none" w:sz="0" w:space="0" w:color="auto"/>
                                              </w:divBdr>
                                              <w:divsChild>
                                                <w:div w:id="1380938171">
                                                  <w:marLeft w:val="0"/>
                                                  <w:marRight w:val="0"/>
                                                  <w:marTop w:val="0"/>
                                                  <w:marBottom w:val="0"/>
                                                  <w:divBdr>
                                                    <w:top w:val="none" w:sz="0" w:space="0" w:color="auto"/>
                                                    <w:left w:val="none" w:sz="0" w:space="0" w:color="auto"/>
                                                    <w:bottom w:val="none" w:sz="0" w:space="0" w:color="auto"/>
                                                    <w:right w:val="none" w:sz="0" w:space="0" w:color="auto"/>
                                                  </w:divBdr>
                                                  <w:divsChild>
                                                    <w:div w:id="1507399223">
                                                      <w:marLeft w:val="0"/>
                                                      <w:marRight w:val="0"/>
                                                      <w:marTop w:val="0"/>
                                                      <w:marBottom w:val="0"/>
                                                      <w:divBdr>
                                                        <w:top w:val="none" w:sz="0" w:space="0" w:color="auto"/>
                                                        <w:left w:val="none" w:sz="0" w:space="0" w:color="auto"/>
                                                        <w:bottom w:val="none" w:sz="0" w:space="0" w:color="auto"/>
                                                        <w:right w:val="none" w:sz="0" w:space="0" w:color="auto"/>
                                                      </w:divBdr>
                                                      <w:divsChild>
                                                        <w:div w:id="1987275505">
                                                          <w:marLeft w:val="0"/>
                                                          <w:marRight w:val="0"/>
                                                          <w:marTop w:val="0"/>
                                                          <w:marBottom w:val="0"/>
                                                          <w:divBdr>
                                                            <w:top w:val="none" w:sz="0" w:space="0" w:color="auto"/>
                                                            <w:left w:val="none" w:sz="0" w:space="0" w:color="auto"/>
                                                            <w:bottom w:val="none" w:sz="0" w:space="0" w:color="auto"/>
                                                            <w:right w:val="none" w:sz="0" w:space="0" w:color="auto"/>
                                                          </w:divBdr>
                                                          <w:divsChild>
                                                            <w:div w:id="1692341272">
                                                              <w:marLeft w:val="0"/>
                                                              <w:marRight w:val="0"/>
                                                              <w:marTop w:val="0"/>
                                                              <w:marBottom w:val="0"/>
                                                              <w:divBdr>
                                                                <w:top w:val="none" w:sz="0" w:space="0" w:color="auto"/>
                                                                <w:left w:val="none" w:sz="0" w:space="0" w:color="auto"/>
                                                                <w:bottom w:val="none" w:sz="0" w:space="0" w:color="auto"/>
                                                                <w:right w:val="none" w:sz="0" w:space="0" w:color="auto"/>
                                                              </w:divBdr>
                                                              <w:divsChild>
                                                                <w:div w:id="2065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950163">
      <w:bodyDiv w:val="1"/>
      <w:marLeft w:val="0"/>
      <w:marRight w:val="0"/>
      <w:marTop w:val="0"/>
      <w:marBottom w:val="0"/>
      <w:divBdr>
        <w:top w:val="none" w:sz="0" w:space="0" w:color="auto"/>
        <w:left w:val="none" w:sz="0" w:space="0" w:color="auto"/>
        <w:bottom w:val="none" w:sz="0" w:space="0" w:color="auto"/>
        <w:right w:val="none" w:sz="0" w:space="0" w:color="auto"/>
      </w:divBdr>
      <w:divsChild>
        <w:div w:id="1540316100">
          <w:marLeft w:val="0"/>
          <w:marRight w:val="0"/>
          <w:marTop w:val="0"/>
          <w:marBottom w:val="0"/>
          <w:divBdr>
            <w:top w:val="none" w:sz="0" w:space="0" w:color="auto"/>
            <w:left w:val="none" w:sz="0" w:space="0" w:color="auto"/>
            <w:bottom w:val="none" w:sz="0" w:space="0" w:color="auto"/>
            <w:right w:val="none" w:sz="0" w:space="0" w:color="auto"/>
          </w:divBdr>
          <w:divsChild>
            <w:div w:id="709452763">
              <w:marLeft w:val="0"/>
              <w:marRight w:val="0"/>
              <w:marTop w:val="0"/>
              <w:marBottom w:val="0"/>
              <w:divBdr>
                <w:top w:val="none" w:sz="0" w:space="0" w:color="auto"/>
                <w:left w:val="none" w:sz="0" w:space="0" w:color="auto"/>
                <w:bottom w:val="none" w:sz="0" w:space="0" w:color="auto"/>
                <w:right w:val="none" w:sz="0" w:space="0" w:color="auto"/>
              </w:divBdr>
              <w:divsChild>
                <w:div w:id="599223988">
                  <w:marLeft w:val="0"/>
                  <w:marRight w:val="0"/>
                  <w:marTop w:val="0"/>
                  <w:marBottom w:val="0"/>
                  <w:divBdr>
                    <w:top w:val="none" w:sz="0" w:space="0" w:color="auto"/>
                    <w:left w:val="none" w:sz="0" w:space="0" w:color="auto"/>
                    <w:bottom w:val="none" w:sz="0" w:space="0" w:color="auto"/>
                    <w:right w:val="none" w:sz="0" w:space="0" w:color="auto"/>
                  </w:divBdr>
                  <w:divsChild>
                    <w:div w:id="870142546">
                      <w:marLeft w:val="0"/>
                      <w:marRight w:val="0"/>
                      <w:marTop w:val="0"/>
                      <w:marBottom w:val="0"/>
                      <w:divBdr>
                        <w:top w:val="none" w:sz="0" w:space="0" w:color="auto"/>
                        <w:left w:val="none" w:sz="0" w:space="0" w:color="auto"/>
                        <w:bottom w:val="none" w:sz="0" w:space="0" w:color="auto"/>
                        <w:right w:val="none" w:sz="0" w:space="0" w:color="auto"/>
                      </w:divBdr>
                      <w:divsChild>
                        <w:div w:id="1980380078">
                          <w:marLeft w:val="0"/>
                          <w:marRight w:val="0"/>
                          <w:marTop w:val="0"/>
                          <w:marBottom w:val="0"/>
                          <w:divBdr>
                            <w:top w:val="none" w:sz="0" w:space="0" w:color="auto"/>
                            <w:left w:val="none" w:sz="0" w:space="0" w:color="auto"/>
                            <w:bottom w:val="none" w:sz="0" w:space="0" w:color="auto"/>
                            <w:right w:val="none" w:sz="0" w:space="0" w:color="auto"/>
                          </w:divBdr>
                          <w:divsChild>
                            <w:div w:id="51467299">
                              <w:marLeft w:val="0"/>
                              <w:marRight w:val="0"/>
                              <w:marTop w:val="0"/>
                              <w:marBottom w:val="0"/>
                              <w:divBdr>
                                <w:top w:val="none" w:sz="0" w:space="0" w:color="auto"/>
                                <w:left w:val="none" w:sz="0" w:space="0" w:color="auto"/>
                                <w:bottom w:val="none" w:sz="0" w:space="0" w:color="auto"/>
                                <w:right w:val="none" w:sz="0" w:space="0" w:color="auto"/>
                              </w:divBdr>
                              <w:divsChild>
                                <w:div w:id="12535339">
                                  <w:marLeft w:val="0"/>
                                  <w:marRight w:val="0"/>
                                  <w:marTop w:val="0"/>
                                  <w:marBottom w:val="0"/>
                                  <w:divBdr>
                                    <w:top w:val="none" w:sz="0" w:space="0" w:color="auto"/>
                                    <w:left w:val="none" w:sz="0" w:space="0" w:color="auto"/>
                                    <w:bottom w:val="none" w:sz="0" w:space="0" w:color="auto"/>
                                    <w:right w:val="none" w:sz="0" w:space="0" w:color="auto"/>
                                  </w:divBdr>
                                  <w:divsChild>
                                    <w:div w:id="2002611705">
                                      <w:marLeft w:val="0"/>
                                      <w:marRight w:val="0"/>
                                      <w:marTop w:val="0"/>
                                      <w:marBottom w:val="0"/>
                                      <w:divBdr>
                                        <w:top w:val="none" w:sz="0" w:space="0" w:color="auto"/>
                                        <w:left w:val="none" w:sz="0" w:space="0" w:color="auto"/>
                                        <w:bottom w:val="none" w:sz="0" w:space="0" w:color="auto"/>
                                        <w:right w:val="none" w:sz="0" w:space="0" w:color="auto"/>
                                      </w:divBdr>
                                      <w:divsChild>
                                        <w:div w:id="1396395473">
                                          <w:marLeft w:val="0"/>
                                          <w:marRight w:val="0"/>
                                          <w:marTop w:val="0"/>
                                          <w:marBottom w:val="0"/>
                                          <w:divBdr>
                                            <w:top w:val="none" w:sz="0" w:space="0" w:color="auto"/>
                                            <w:left w:val="none" w:sz="0" w:space="0" w:color="auto"/>
                                            <w:bottom w:val="none" w:sz="0" w:space="0" w:color="auto"/>
                                            <w:right w:val="none" w:sz="0" w:space="0" w:color="auto"/>
                                          </w:divBdr>
                                          <w:divsChild>
                                            <w:div w:id="1013072653">
                                              <w:marLeft w:val="0"/>
                                              <w:marRight w:val="0"/>
                                              <w:marTop w:val="0"/>
                                              <w:marBottom w:val="0"/>
                                              <w:divBdr>
                                                <w:top w:val="none" w:sz="0" w:space="0" w:color="auto"/>
                                                <w:left w:val="none" w:sz="0" w:space="0" w:color="auto"/>
                                                <w:bottom w:val="none" w:sz="0" w:space="0" w:color="auto"/>
                                                <w:right w:val="none" w:sz="0" w:space="0" w:color="auto"/>
                                              </w:divBdr>
                                              <w:divsChild>
                                                <w:div w:id="1990477674">
                                                  <w:marLeft w:val="0"/>
                                                  <w:marRight w:val="0"/>
                                                  <w:marTop w:val="0"/>
                                                  <w:marBottom w:val="0"/>
                                                  <w:divBdr>
                                                    <w:top w:val="none" w:sz="0" w:space="0" w:color="auto"/>
                                                    <w:left w:val="none" w:sz="0" w:space="0" w:color="auto"/>
                                                    <w:bottom w:val="none" w:sz="0" w:space="0" w:color="auto"/>
                                                    <w:right w:val="none" w:sz="0" w:space="0" w:color="auto"/>
                                                  </w:divBdr>
                                                  <w:divsChild>
                                                    <w:div w:id="1268581653">
                                                      <w:marLeft w:val="0"/>
                                                      <w:marRight w:val="0"/>
                                                      <w:marTop w:val="0"/>
                                                      <w:marBottom w:val="0"/>
                                                      <w:divBdr>
                                                        <w:top w:val="none" w:sz="0" w:space="0" w:color="auto"/>
                                                        <w:left w:val="none" w:sz="0" w:space="0" w:color="auto"/>
                                                        <w:bottom w:val="none" w:sz="0" w:space="0" w:color="auto"/>
                                                        <w:right w:val="none" w:sz="0" w:space="0" w:color="auto"/>
                                                      </w:divBdr>
                                                      <w:divsChild>
                                                        <w:div w:id="585770225">
                                                          <w:marLeft w:val="0"/>
                                                          <w:marRight w:val="0"/>
                                                          <w:marTop w:val="0"/>
                                                          <w:marBottom w:val="0"/>
                                                          <w:divBdr>
                                                            <w:top w:val="none" w:sz="0" w:space="0" w:color="auto"/>
                                                            <w:left w:val="none" w:sz="0" w:space="0" w:color="auto"/>
                                                            <w:bottom w:val="none" w:sz="0" w:space="0" w:color="auto"/>
                                                            <w:right w:val="none" w:sz="0" w:space="0" w:color="auto"/>
                                                          </w:divBdr>
                                                          <w:divsChild>
                                                            <w:div w:id="1156796225">
                                                              <w:marLeft w:val="0"/>
                                                              <w:marRight w:val="0"/>
                                                              <w:marTop w:val="0"/>
                                                              <w:marBottom w:val="0"/>
                                                              <w:divBdr>
                                                                <w:top w:val="none" w:sz="0" w:space="0" w:color="auto"/>
                                                                <w:left w:val="none" w:sz="0" w:space="0" w:color="auto"/>
                                                                <w:bottom w:val="none" w:sz="0" w:space="0" w:color="auto"/>
                                                                <w:right w:val="none" w:sz="0" w:space="0" w:color="auto"/>
                                                              </w:divBdr>
                                                              <w:divsChild>
                                                                <w:div w:id="14608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4744660">
      <w:bodyDiv w:val="1"/>
      <w:marLeft w:val="0"/>
      <w:marRight w:val="0"/>
      <w:marTop w:val="0"/>
      <w:marBottom w:val="0"/>
      <w:divBdr>
        <w:top w:val="none" w:sz="0" w:space="0" w:color="auto"/>
        <w:left w:val="none" w:sz="0" w:space="0" w:color="auto"/>
        <w:bottom w:val="none" w:sz="0" w:space="0" w:color="auto"/>
        <w:right w:val="none" w:sz="0" w:space="0" w:color="auto"/>
      </w:divBdr>
      <w:divsChild>
        <w:div w:id="579946528">
          <w:marLeft w:val="0"/>
          <w:marRight w:val="0"/>
          <w:marTop w:val="0"/>
          <w:marBottom w:val="0"/>
          <w:divBdr>
            <w:top w:val="none" w:sz="0" w:space="0" w:color="auto"/>
            <w:left w:val="none" w:sz="0" w:space="0" w:color="auto"/>
            <w:bottom w:val="none" w:sz="0" w:space="0" w:color="auto"/>
            <w:right w:val="none" w:sz="0" w:space="0" w:color="auto"/>
          </w:divBdr>
          <w:divsChild>
            <w:div w:id="911811200">
              <w:marLeft w:val="0"/>
              <w:marRight w:val="0"/>
              <w:marTop w:val="0"/>
              <w:marBottom w:val="0"/>
              <w:divBdr>
                <w:top w:val="none" w:sz="0" w:space="0" w:color="auto"/>
                <w:left w:val="none" w:sz="0" w:space="0" w:color="auto"/>
                <w:bottom w:val="none" w:sz="0" w:space="0" w:color="auto"/>
                <w:right w:val="none" w:sz="0" w:space="0" w:color="auto"/>
              </w:divBdr>
              <w:divsChild>
                <w:div w:id="101194478">
                  <w:marLeft w:val="0"/>
                  <w:marRight w:val="0"/>
                  <w:marTop w:val="0"/>
                  <w:marBottom w:val="0"/>
                  <w:divBdr>
                    <w:top w:val="none" w:sz="0" w:space="0" w:color="auto"/>
                    <w:left w:val="none" w:sz="0" w:space="0" w:color="auto"/>
                    <w:bottom w:val="none" w:sz="0" w:space="0" w:color="auto"/>
                    <w:right w:val="none" w:sz="0" w:space="0" w:color="auto"/>
                  </w:divBdr>
                  <w:divsChild>
                    <w:div w:id="782846628">
                      <w:marLeft w:val="0"/>
                      <w:marRight w:val="0"/>
                      <w:marTop w:val="0"/>
                      <w:marBottom w:val="0"/>
                      <w:divBdr>
                        <w:top w:val="none" w:sz="0" w:space="0" w:color="auto"/>
                        <w:left w:val="none" w:sz="0" w:space="0" w:color="auto"/>
                        <w:bottom w:val="none" w:sz="0" w:space="0" w:color="auto"/>
                        <w:right w:val="none" w:sz="0" w:space="0" w:color="auto"/>
                      </w:divBdr>
                      <w:divsChild>
                        <w:div w:id="1681929428">
                          <w:marLeft w:val="0"/>
                          <w:marRight w:val="0"/>
                          <w:marTop w:val="0"/>
                          <w:marBottom w:val="0"/>
                          <w:divBdr>
                            <w:top w:val="none" w:sz="0" w:space="0" w:color="auto"/>
                            <w:left w:val="none" w:sz="0" w:space="0" w:color="auto"/>
                            <w:bottom w:val="none" w:sz="0" w:space="0" w:color="auto"/>
                            <w:right w:val="none" w:sz="0" w:space="0" w:color="auto"/>
                          </w:divBdr>
                          <w:divsChild>
                            <w:div w:id="1203714438">
                              <w:marLeft w:val="0"/>
                              <w:marRight w:val="0"/>
                              <w:marTop w:val="0"/>
                              <w:marBottom w:val="0"/>
                              <w:divBdr>
                                <w:top w:val="none" w:sz="0" w:space="0" w:color="auto"/>
                                <w:left w:val="none" w:sz="0" w:space="0" w:color="auto"/>
                                <w:bottom w:val="none" w:sz="0" w:space="0" w:color="auto"/>
                                <w:right w:val="none" w:sz="0" w:space="0" w:color="auto"/>
                              </w:divBdr>
                              <w:divsChild>
                                <w:div w:id="600458600">
                                  <w:marLeft w:val="0"/>
                                  <w:marRight w:val="0"/>
                                  <w:marTop w:val="0"/>
                                  <w:marBottom w:val="0"/>
                                  <w:divBdr>
                                    <w:top w:val="none" w:sz="0" w:space="0" w:color="auto"/>
                                    <w:left w:val="none" w:sz="0" w:space="0" w:color="auto"/>
                                    <w:bottom w:val="none" w:sz="0" w:space="0" w:color="auto"/>
                                    <w:right w:val="none" w:sz="0" w:space="0" w:color="auto"/>
                                  </w:divBdr>
                                  <w:divsChild>
                                    <w:div w:id="1603489962">
                                      <w:marLeft w:val="0"/>
                                      <w:marRight w:val="0"/>
                                      <w:marTop w:val="0"/>
                                      <w:marBottom w:val="0"/>
                                      <w:divBdr>
                                        <w:top w:val="none" w:sz="0" w:space="0" w:color="auto"/>
                                        <w:left w:val="none" w:sz="0" w:space="0" w:color="auto"/>
                                        <w:bottom w:val="none" w:sz="0" w:space="0" w:color="auto"/>
                                        <w:right w:val="none" w:sz="0" w:space="0" w:color="auto"/>
                                      </w:divBdr>
                                      <w:divsChild>
                                        <w:div w:id="157578214">
                                          <w:marLeft w:val="0"/>
                                          <w:marRight w:val="0"/>
                                          <w:marTop w:val="0"/>
                                          <w:marBottom w:val="0"/>
                                          <w:divBdr>
                                            <w:top w:val="none" w:sz="0" w:space="0" w:color="auto"/>
                                            <w:left w:val="none" w:sz="0" w:space="0" w:color="auto"/>
                                            <w:bottom w:val="none" w:sz="0" w:space="0" w:color="auto"/>
                                            <w:right w:val="none" w:sz="0" w:space="0" w:color="auto"/>
                                          </w:divBdr>
                                          <w:divsChild>
                                            <w:div w:id="571307166">
                                              <w:marLeft w:val="0"/>
                                              <w:marRight w:val="0"/>
                                              <w:marTop w:val="0"/>
                                              <w:marBottom w:val="0"/>
                                              <w:divBdr>
                                                <w:top w:val="none" w:sz="0" w:space="0" w:color="auto"/>
                                                <w:left w:val="none" w:sz="0" w:space="0" w:color="auto"/>
                                                <w:bottom w:val="none" w:sz="0" w:space="0" w:color="auto"/>
                                                <w:right w:val="none" w:sz="0" w:space="0" w:color="auto"/>
                                              </w:divBdr>
                                              <w:divsChild>
                                                <w:div w:id="1997608572">
                                                  <w:marLeft w:val="0"/>
                                                  <w:marRight w:val="0"/>
                                                  <w:marTop w:val="0"/>
                                                  <w:marBottom w:val="0"/>
                                                  <w:divBdr>
                                                    <w:top w:val="none" w:sz="0" w:space="0" w:color="auto"/>
                                                    <w:left w:val="none" w:sz="0" w:space="0" w:color="auto"/>
                                                    <w:bottom w:val="none" w:sz="0" w:space="0" w:color="auto"/>
                                                    <w:right w:val="none" w:sz="0" w:space="0" w:color="auto"/>
                                                  </w:divBdr>
                                                  <w:divsChild>
                                                    <w:div w:id="1156383000">
                                                      <w:marLeft w:val="0"/>
                                                      <w:marRight w:val="0"/>
                                                      <w:marTop w:val="0"/>
                                                      <w:marBottom w:val="0"/>
                                                      <w:divBdr>
                                                        <w:top w:val="none" w:sz="0" w:space="0" w:color="auto"/>
                                                        <w:left w:val="none" w:sz="0" w:space="0" w:color="auto"/>
                                                        <w:bottom w:val="none" w:sz="0" w:space="0" w:color="auto"/>
                                                        <w:right w:val="none" w:sz="0" w:space="0" w:color="auto"/>
                                                      </w:divBdr>
                                                      <w:divsChild>
                                                        <w:div w:id="296181398">
                                                          <w:marLeft w:val="0"/>
                                                          <w:marRight w:val="0"/>
                                                          <w:marTop w:val="0"/>
                                                          <w:marBottom w:val="0"/>
                                                          <w:divBdr>
                                                            <w:top w:val="none" w:sz="0" w:space="0" w:color="auto"/>
                                                            <w:left w:val="none" w:sz="0" w:space="0" w:color="auto"/>
                                                            <w:bottom w:val="none" w:sz="0" w:space="0" w:color="auto"/>
                                                            <w:right w:val="none" w:sz="0" w:space="0" w:color="auto"/>
                                                          </w:divBdr>
                                                          <w:divsChild>
                                                            <w:div w:id="704328047">
                                                              <w:marLeft w:val="0"/>
                                                              <w:marRight w:val="0"/>
                                                              <w:marTop w:val="0"/>
                                                              <w:marBottom w:val="0"/>
                                                              <w:divBdr>
                                                                <w:top w:val="none" w:sz="0" w:space="0" w:color="auto"/>
                                                                <w:left w:val="none" w:sz="0" w:space="0" w:color="auto"/>
                                                                <w:bottom w:val="none" w:sz="0" w:space="0" w:color="auto"/>
                                                                <w:right w:val="none" w:sz="0" w:space="0" w:color="auto"/>
                                                              </w:divBdr>
                                                              <w:divsChild>
                                                                <w:div w:id="16857173">
                                                                  <w:marLeft w:val="0"/>
                                                                  <w:marRight w:val="0"/>
                                                                  <w:marTop w:val="0"/>
                                                                  <w:marBottom w:val="0"/>
                                                                  <w:divBdr>
                                                                    <w:top w:val="none" w:sz="0" w:space="0" w:color="auto"/>
                                                                    <w:left w:val="none" w:sz="0" w:space="0" w:color="auto"/>
                                                                    <w:bottom w:val="none" w:sz="0" w:space="0" w:color="auto"/>
                                                                    <w:right w:val="none" w:sz="0" w:space="0" w:color="auto"/>
                                                                  </w:divBdr>
                                                                  <w:divsChild>
                                                                    <w:div w:id="18713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4513112">
      <w:bodyDiv w:val="1"/>
      <w:marLeft w:val="0"/>
      <w:marRight w:val="0"/>
      <w:marTop w:val="0"/>
      <w:marBottom w:val="0"/>
      <w:divBdr>
        <w:top w:val="none" w:sz="0" w:space="0" w:color="auto"/>
        <w:left w:val="none" w:sz="0" w:space="0" w:color="auto"/>
        <w:bottom w:val="none" w:sz="0" w:space="0" w:color="auto"/>
        <w:right w:val="none" w:sz="0" w:space="0" w:color="auto"/>
      </w:divBdr>
      <w:divsChild>
        <w:div w:id="935332826">
          <w:marLeft w:val="0"/>
          <w:marRight w:val="0"/>
          <w:marTop w:val="0"/>
          <w:marBottom w:val="0"/>
          <w:divBdr>
            <w:top w:val="none" w:sz="0" w:space="0" w:color="auto"/>
            <w:left w:val="none" w:sz="0" w:space="0" w:color="auto"/>
            <w:bottom w:val="none" w:sz="0" w:space="0" w:color="auto"/>
            <w:right w:val="none" w:sz="0" w:space="0" w:color="auto"/>
          </w:divBdr>
          <w:divsChild>
            <w:div w:id="1595746054">
              <w:marLeft w:val="0"/>
              <w:marRight w:val="0"/>
              <w:marTop w:val="0"/>
              <w:marBottom w:val="0"/>
              <w:divBdr>
                <w:top w:val="none" w:sz="0" w:space="0" w:color="auto"/>
                <w:left w:val="none" w:sz="0" w:space="0" w:color="auto"/>
                <w:bottom w:val="none" w:sz="0" w:space="0" w:color="auto"/>
                <w:right w:val="none" w:sz="0" w:space="0" w:color="auto"/>
              </w:divBdr>
              <w:divsChild>
                <w:div w:id="581764215">
                  <w:marLeft w:val="0"/>
                  <w:marRight w:val="0"/>
                  <w:marTop w:val="0"/>
                  <w:marBottom w:val="0"/>
                  <w:divBdr>
                    <w:top w:val="none" w:sz="0" w:space="0" w:color="auto"/>
                    <w:left w:val="none" w:sz="0" w:space="0" w:color="auto"/>
                    <w:bottom w:val="none" w:sz="0" w:space="0" w:color="auto"/>
                    <w:right w:val="none" w:sz="0" w:space="0" w:color="auto"/>
                  </w:divBdr>
                  <w:divsChild>
                    <w:div w:id="1558736511">
                      <w:marLeft w:val="0"/>
                      <w:marRight w:val="0"/>
                      <w:marTop w:val="0"/>
                      <w:marBottom w:val="0"/>
                      <w:divBdr>
                        <w:top w:val="none" w:sz="0" w:space="0" w:color="auto"/>
                        <w:left w:val="none" w:sz="0" w:space="0" w:color="auto"/>
                        <w:bottom w:val="none" w:sz="0" w:space="0" w:color="auto"/>
                        <w:right w:val="none" w:sz="0" w:space="0" w:color="auto"/>
                      </w:divBdr>
                      <w:divsChild>
                        <w:div w:id="610361800">
                          <w:marLeft w:val="0"/>
                          <w:marRight w:val="0"/>
                          <w:marTop w:val="0"/>
                          <w:marBottom w:val="0"/>
                          <w:divBdr>
                            <w:top w:val="none" w:sz="0" w:space="0" w:color="auto"/>
                            <w:left w:val="none" w:sz="0" w:space="0" w:color="auto"/>
                            <w:bottom w:val="none" w:sz="0" w:space="0" w:color="auto"/>
                            <w:right w:val="none" w:sz="0" w:space="0" w:color="auto"/>
                          </w:divBdr>
                          <w:divsChild>
                            <w:div w:id="1842817792">
                              <w:marLeft w:val="0"/>
                              <w:marRight w:val="0"/>
                              <w:marTop w:val="0"/>
                              <w:marBottom w:val="0"/>
                              <w:divBdr>
                                <w:top w:val="none" w:sz="0" w:space="0" w:color="auto"/>
                                <w:left w:val="none" w:sz="0" w:space="0" w:color="auto"/>
                                <w:bottom w:val="none" w:sz="0" w:space="0" w:color="auto"/>
                                <w:right w:val="none" w:sz="0" w:space="0" w:color="auto"/>
                              </w:divBdr>
                              <w:divsChild>
                                <w:div w:id="888995873">
                                  <w:marLeft w:val="0"/>
                                  <w:marRight w:val="0"/>
                                  <w:marTop w:val="0"/>
                                  <w:marBottom w:val="0"/>
                                  <w:divBdr>
                                    <w:top w:val="none" w:sz="0" w:space="0" w:color="auto"/>
                                    <w:left w:val="none" w:sz="0" w:space="0" w:color="auto"/>
                                    <w:bottom w:val="none" w:sz="0" w:space="0" w:color="auto"/>
                                    <w:right w:val="none" w:sz="0" w:space="0" w:color="auto"/>
                                  </w:divBdr>
                                  <w:divsChild>
                                    <w:div w:id="1629700706">
                                      <w:marLeft w:val="0"/>
                                      <w:marRight w:val="0"/>
                                      <w:marTop w:val="0"/>
                                      <w:marBottom w:val="0"/>
                                      <w:divBdr>
                                        <w:top w:val="none" w:sz="0" w:space="0" w:color="auto"/>
                                        <w:left w:val="none" w:sz="0" w:space="0" w:color="auto"/>
                                        <w:bottom w:val="none" w:sz="0" w:space="0" w:color="auto"/>
                                        <w:right w:val="none" w:sz="0" w:space="0" w:color="auto"/>
                                      </w:divBdr>
                                      <w:divsChild>
                                        <w:div w:id="240651107">
                                          <w:marLeft w:val="0"/>
                                          <w:marRight w:val="0"/>
                                          <w:marTop w:val="0"/>
                                          <w:marBottom w:val="0"/>
                                          <w:divBdr>
                                            <w:top w:val="none" w:sz="0" w:space="0" w:color="auto"/>
                                            <w:left w:val="none" w:sz="0" w:space="0" w:color="auto"/>
                                            <w:bottom w:val="none" w:sz="0" w:space="0" w:color="auto"/>
                                            <w:right w:val="none" w:sz="0" w:space="0" w:color="auto"/>
                                          </w:divBdr>
                                          <w:divsChild>
                                            <w:div w:id="661273965">
                                              <w:marLeft w:val="0"/>
                                              <w:marRight w:val="0"/>
                                              <w:marTop w:val="0"/>
                                              <w:marBottom w:val="0"/>
                                              <w:divBdr>
                                                <w:top w:val="none" w:sz="0" w:space="0" w:color="auto"/>
                                                <w:left w:val="none" w:sz="0" w:space="0" w:color="auto"/>
                                                <w:bottom w:val="none" w:sz="0" w:space="0" w:color="auto"/>
                                                <w:right w:val="none" w:sz="0" w:space="0" w:color="auto"/>
                                              </w:divBdr>
                                              <w:divsChild>
                                                <w:div w:id="1396929975">
                                                  <w:marLeft w:val="0"/>
                                                  <w:marRight w:val="0"/>
                                                  <w:marTop w:val="0"/>
                                                  <w:marBottom w:val="0"/>
                                                  <w:divBdr>
                                                    <w:top w:val="none" w:sz="0" w:space="0" w:color="auto"/>
                                                    <w:left w:val="none" w:sz="0" w:space="0" w:color="auto"/>
                                                    <w:bottom w:val="none" w:sz="0" w:space="0" w:color="auto"/>
                                                    <w:right w:val="none" w:sz="0" w:space="0" w:color="auto"/>
                                                  </w:divBdr>
                                                  <w:divsChild>
                                                    <w:div w:id="2041661594">
                                                      <w:marLeft w:val="0"/>
                                                      <w:marRight w:val="0"/>
                                                      <w:marTop w:val="0"/>
                                                      <w:marBottom w:val="0"/>
                                                      <w:divBdr>
                                                        <w:top w:val="none" w:sz="0" w:space="0" w:color="auto"/>
                                                        <w:left w:val="none" w:sz="0" w:space="0" w:color="auto"/>
                                                        <w:bottom w:val="none" w:sz="0" w:space="0" w:color="auto"/>
                                                        <w:right w:val="none" w:sz="0" w:space="0" w:color="auto"/>
                                                      </w:divBdr>
                                                      <w:divsChild>
                                                        <w:div w:id="1236432754">
                                                          <w:marLeft w:val="0"/>
                                                          <w:marRight w:val="0"/>
                                                          <w:marTop w:val="0"/>
                                                          <w:marBottom w:val="0"/>
                                                          <w:divBdr>
                                                            <w:top w:val="none" w:sz="0" w:space="0" w:color="auto"/>
                                                            <w:left w:val="none" w:sz="0" w:space="0" w:color="auto"/>
                                                            <w:bottom w:val="none" w:sz="0" w:space="0" w:color="auto"/>
                                                            <w:right w:val="none" w:sz="0" w:space="0" w:color="auto"/>
                                                          </w:divBdr>
                                                          <w:divsChild>
                                                            <w:div w:id="1213738506">
                                                              <w:marLeft w:val="0"/>
                                                              <w:marRight w:val="0"/>
                                                              <w:marTop w:val="0"/>
                                                              <w:marBottom w:val="0"/>
                                                              <w:divBdr>
                                                                <w:top w:val="none" w:sz="0" w:space="0" w:color="auto"/>
                                                                <w:left w:val="none" w:sz="0" w:space="0" w:color="auto"/>
                                                                <w:bottom w:val="none" w:sz="0" w:space="0" w:color="auto"/>
                                                                <w:right w:val="none" w:sz="0" w:space="0" w:color="auto"/>
                                                              </w:divBdr>
                                                              <w:divsChild>
                                                                <w:div w:id="597953809">
                                                                  <w:marLeft w:val="0"/>
                                                                  <w:marRight w:val="0"/>
                                                                  <w:marTop w:val="0"/>
                                                                  <w:marBottom w:val="0"/>
                                                                  <w:divBdr>
                                                                    <w:top w:val="none" w:sz="0" w:space="0" w:color="auto"/>
                                                                    <w:left w:val="none" w:sz="0" w:space="0" w:color="auto"/>
                                                                    <w:bottom w:val="none" w:sz="0" w:space="0" w:color="auto"/>
                                                                    <w:right w:val="none" w:sz="0" w:space="0" w:color="auto"/>
                                                                  </w:divBdr>
                                                                  <w:divsChild>
                                                                    <w:div w:id="1934779008">
                                                                      <w:marLeft w:val="0"/>
                                                                      <w:marRight w:val="0"/>
                                                                      <w:marTop w:val="0"/>
                                                                      <w:marBottom w:val="0"/>
                                                                      <w:divBdr>
                                                                        <w:top w:val="none" w:sz="0" w:space="0" w:color="auto"/>
                                                                        <w:left w:val="none" w:sz="0" w:space="0" w:color="auto"/>
                                                                        <w:bottom w:val="none" w:sz="0" w:space="0" w:color="auto"/>
                                                                        <w:right w:val="none" w:sz="0" w:space="0" w:color="auto"/>
                                                                      </w:divBdr>
                                                                    </w:div>
                                                                    <w:div w:id="1950428407">
                                                                      <w:marLeft w:val="0"/>
                                                                      <w:marRight w:val="0"/>
                                                                      <w:marTop w:val="0"/>
                                                                      <w:marBottom w:val="0"/>
                                                                      <w:divBdr>
                                                                        <w:top w:val="none" w:sz="0" w:space="0" w:color="auto"/>
                                                                        <w:left w:val="none" w:sz="0" w:space="0" w:color="auto"/>
                                                                        <w:bottom w:val="none" w:sz="0" w:space="0" w:color="auto"/>
                                                                        <w:right w:val="none" w:sz="0" w:space="0" w:color="auto"/>
                                                                      </w:divBdr>
                                                                    </w:div>
                                                                    <w:div w:id="342360570">
                                                                      <w:marLeft w:val="0"/>
                                                                      <w:marRight w:val="0"/>
                                                                      <w:marTop w:val="0"/>
                                                                      <w:marBottom w:val="0"/>
                                                                      <w:divBdr>
                                                                        <w:top w:val="none" w:sz="0" w:space="0" w:color="auto"/>
                                                                        <w:left w:val="none" w:sz="0" w:space="0" w:color="auto"/>
                                                                        <w:bottom w:val="none" w:sz="0" w:space="0" w:color="auto"/>
                                                                        <w:right w:val="none" w:sz="0" w:space="0" w:color="auto"/>
                                                                      </w:divBdr>
                                                                    </w:div>
                                                                    <w:div w:id="14391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1641625">
      <w:bodyDiv w:val="1"/>
      <w:marLeft w:val="0"/>
      <w:marRight w:val="0"/>
      <w:marTop w:val="0"/>
      <w:marBottom w:val="0"/>
      <w:divBdr>
        <w:top w:val="none" w:sz="0" w:space="0" w:color="auto"/>
        <w:left w:val="none" w:sz="0" w:space="0" w:color="auto"/>
        <w:bottom w:val="none" w:sz="0" w:space="0" w:color="auto"/>
        <w:right w:val="none" w:sz="0" w:space="0" w:color="auto"/>
      </w:divBdr>
      <w:divsChild>
        <w:div w:id="1856923493">
          <w:marLeft w:val="0"/>
          <w:marRight w:val="0"/>
          <w:marTop w:val="0"/>
          <w:marBottom w:val="0"/>
          <w:divBdr>
            <w:top w:val="none" w:sz="0" w:space="0" w:color="auto"/>
            <w:left w:val="none" w:sz="0" w:space="0" w:color="auto"/>
            <w:bottom w:val="none" w:sz="0" w:space="0" w:color="auto"/>
            <w:right w:val="none" w:sz="0" w:space="0" w:color="auto"/>
          </w:divBdr>
          <w:divsChild>
            <w:div w:id="2104449336">
              <w:marLeft w:val="0"/>
              <w:marRight w:val="0"/>
              <w:marTop w:val="0"/>
              <w:marBottom w:val="0"/>
              <w:divBdr>
                <w:top w:val="none" w:sz="0" w:space="0" w:color="auto"/>
                <w:left w:val="none" w:sz="0" w:space="0" w:color="auto"/>
                <w:bottom w:val="none" w:sz="0" w:space="0" w:color="auto"/>
                <w:right w:val="none" w:sz="0" w:space="0" w:color="auto"/>
              </w:divBdr>
              <w:divsChild>
                <w:div w:id="1826893757">
                  <w:marLeft w:val="0"/>
                  <w:marRight w:val="0"/>
                  <w:marTop w:val="0"/>
                  <w:marBottom w:val="0"/>
                  <w:divBdr>
                    <w:top w:val="none" w:sz="0" w:space="0" w:color="auto"/>
                    <w:left w:val="none" w:sz="0" w:space="0" w:color="auto"/>
                    <w:bottom w:val="none" w:sz="0" w:space="0" w:color="auto"/>
                    <w:right w:val="none" w:sz="0" w:space="0" w:color="auto"/>
                  </w:divBdr>
                  <w:divsChild>
                    <w:div w:id="67507628">
                      <w:marLeft w:val="0"/>
                      <w:marRight w:val="0"/>
                      <w:marTop w:val="0"/>
                      <w:marBottom w:val="0"/>
                      <w:divBdr>
                        <w:top w:val="none" w:sz="0" w:space="0" w:color="auto"/>
                        <w:left w:val="none" w:sz="0" w:space="0" w:color="auto"/>
                        <w:bottom w:val="none" w:sz="0" w:space="0" w:color="auto"/>
                        <w:right w:val="none" w:sz="0" w:space="0" w:color="auto"/>
                      </w:divBdr>
                      <w:divsChild>
                        <w:div w:id="1048535587">
                          <w:marLeft w:val="0"/>
                          <w:marRight w:val="0"/>
                          <w:marTop w:val="0"/>
                          <w:marBottom w:val="0"/>
                          <w:divBdr>
                            <w:top w:val="none" w:sz="0" w:space="0" w:color="auto"/>
                            <w:left w:val="none" w:sz="0" w:space="0" w:color="auto"/>
                            <w:bottom w:val="none" w:sz="0" w:space="0" w:color="auto"/>
                            <w:right w:val="none" w:sz="0" w:space="0" w:color="auto"/>
                          </w:divBdr>
                          <w:divsChild>
                            <w:div w:id="584530629">
                              <w:marLeft w:val="0"/>
                              <w:marRight w:val="0"/>
                              <w:marTop w:val="0"/>
                              <w:marBottom w:val="0"/>
                              <w:divBdr>
                                <w:top w:val="none" w:sz="0" w:space="0" w:color="auto"/>
                                <w:left w:val="none" w:sz="0" w:space="0" w:color="auto"/>
                                <w:bottom w:val="none" w:sz="0" w:space="0" w:color="auto"/>
                                <w:right w:val="none" w:sz="0" w:space="0" w:color="auto"/>
                              </w:divBdr>
                              <w:divsChild>
                                <w:div w:id="1199274390">
                                  <w:marLeft w:val="0"/>
                                  <w:marRight w:val="0"/>
                                  <w:marTop w:val="0"/>
                                  <w:marBottom w:val="0"/>
                                  <w:divBdr>
                                    <w:top w:val="none" w:sz="0" w:space="0" w:color="auto"/>
                                    <w:left w:val="none" w:sz="0" w:space="0" w:color="auto"/>
                                    <w:bottom w:val="none" w:sz="0" w:space="0" w:color="auto"/>
                                    <w:right w:val="none" w:sz="0" w:space="0" w:color="auto"/>
                                  </w:divBdr>
                                  <w:divsChild>
                                    <w:div w:id="713777190">
                                      <w:marLeft w:val="0"/>
                                      <w:marRight w:val="0"/>
                                      <w:marTop w:val="0"/>
                                      <w:marBottom w:val="0"/>
                                      <w:divBdr>
                                        <w:top w:val="none" w:sz="0" w:space="0" w:color="auto"/>
                                        <w:left w:val="none" w:sz="0" w:space="0" w:color="auto"/>
                                        <w:bottom w:val="none" w:sz="0" w:space="0" w:color="auto"/>
                                        <w:right w:val="none" w:sz="0" w:space="0" w:color="auto"/>
                                      </w:divBdr>
                                      <w:divsChild>
                                        <w:div w:id="415826271">
                                          <w:marLeft w:val="0"/>
                                          <w:marRight w:val="0"/>
                                          <w:marTop w:val="0"/>
                                          <w:marBottom w:val="0"/>
                                          <w:divBdr>
                                            <w:top w:val="none" w:sz="0" w:space="0" w:color="auto"/>
                                            <w:left w:val="none" w:sz="0" w:space="0" w:color="auto"/>
                                            <w:bottom w:val="none" w:sz="0" w:space="0" w:color="auto"/>
                                            <w:right w:val="none" w:sz="0" w:space="0" w:color="auto"/>
                                          </w:divBdr>
                                          <w:divsChild>
                                            <w:div w:id="1284115214">
                                              <w:marLeft w:val="0"/>
                                              <w:marRight w:val="0"/>
                                              <w:marTop w:val="0"/>
                                              <w:marBottom w:val="0"/>
                                              <w:divBdr>
                                                <w:top w:val="none" w:sz="0" w:space="0" w:color="auto"/>
                                                <w:left w:val="none" w:sz="0" w:space="0" w:color="auto"/>
                                                <w:bottom w:val="none" w:sz="0" w:space="0" w:color="auto"/>
                                                <w:right w:val="none" w:sz="0" w:space="0" w:color="auto"/>
                                              </w:divBdr>
                                              <w:divsChild>
                                                <w:div w:id="284584442">
                                                  <w:marLeft w:val="0"/>
                                                  <w:marRight w:val="0"/>
                                                  <w:marTop w:val="0"/>
                                                  <w:marBottom w:val="0"/>
                                                  <w:divBdr>
                                                    <w:top w:val="none" w:sz="0" w:space="0" w:color="auto"/>
                                                    <w:left w:val="none" w:sz="0" w:space="0" w:color="auto"/>
                                                    <w:bottom w:val="none" w:sz="0" w:space="0" w:color="auto"/>
                                                    <w:right w:val="none" w:sz="0" w:space="0" w:color="auto"/>
                                                  </w:divBdr>
                                                  <w:divsChild>
                                                    <w:div w:id="109054830">
                                                      <w:marLeft w:val="0"/>
                                                      <w:marRight w:val="0"/>
                                                      <w:marTop w:val="0"/>
                                                      <w:marBottom w:val="0"/>
                                                      <w:divBdr>
                                                        <w:top w:val="none" w:sz="0" w:space="0" w:color="auto"/>
                                                        <w:left w:val="none" w:sz="0" w:space="0" w:color="auto"/>
                                                        <w:bottom w:val="none" w:sz="0" w:space="0" w:color="auto"/>
                                                        <w:right w:val="none" w:sz="0" w:space="0" w:color="auto"/>
                                                      </w:divBdr>
                                                      <w:divsChild>
                                                        <w:div w:id="606156874">
                                                          <w:marLeft w:val="0"/>
                                                          <w:marRight w:val="0"/>
                                                          <w:marTop w:val="0"/>
                                                          <w:marBottom w:val="0"/>
                                                          <w:divBdr>
                                                            <w:top w:val="none" w:sz="0" w:space="0" w:color="auto"/>
                                                            <w:left w:val="none" w:sz="0" w:space="0" w:color="auto"/>
                                                            <w:bottom w:val="none" w:sz="0" w:space="0" w:color="auto"/>
                                                            <w:right w:val="none" w:sz="0" w:space="0" w:color="auto"/>
                                                          </w:divBdr>
                                                          <w:divsChild>
                                                            <w:div w:id="268704424">
                                                              <w:marLeft w:val="0"/>
                                                              <w:marRight w:val="0"/>
                                                              <w:marTop w:val="0"/>
                                                              <w:marBottom w:val="0"/>
                                                              <w:divBdr>
                                                                <w:top w:val="none" w:sz="0" w:space="0" w:color="auto"/>
                                                                <w:left w:val="none" w:sz="0" w:space="0" w:color="auto"/>
                                                                <w:bottom w:val="none" w:sz="0" w:space="0" w:color="auto"/>
                                                                <w:right w:val="none" w:sz="0" w:space="0" w:color="auto"/>
                                                              </w:divBdr>
                                                              <w:divsChild>
                                                                <w:div w:id="1033044939">
                                                                  <w:marLeft w:val="0"/>
                                                                  <w:marRight w:val="0"/>
                                                                  <w:marTop w:val="0"/>
                                                                  <w:marBottom w:val="0"/>
                                                                  <w:divBdr>
                                                                    <w:top w:val="none" w:sz="0" w:space="0" w:color="auto"/>
                                                                    <w:left w:val="none" w:sz="0" w:space="0" w:color="auto"/>
                                                                    <w:bottom w:val="none" w:sz="0" w:space="0" w:color="auto"/>
                                                                    <w:right w:val="none" w:sz="0" w:space="0" w:color="auto"/>
                                                                  </w:divBdr>
                                                                  <w:divsChild>
                                                                    <w:div w:id="2120951022">
                                                                      <w:marLeft w:val="0"/>
                                                                      <w:marRight w:val="0"/>
                                                                      <w:marTop w:val="0"/>
                                                                      <w:marBottom w:val="0"/>
                                                                      <w:divBdr>
                                                                        <w:top w:val="none" w:sz="0" w:space="0" w:color="auto"/>
                                                                        <w:left w:val="none" w:sz="0" w:space="0" w:color="auto"/>
                                                                        <w:bottom w:val="none" w:sz="0" w:space="0" w:color="auto"/>
                                                                        <w:right w:val="none" w:sz="0" w:space="0" w:color="auto"/>
                                                                      </w:divBdr>
                                                                    </w:div>
                                                                    <w:div w:id="146534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3729354">
      <w:bodyDiv w:val="1"/>
      <w:marLeft w:val="0"/>
      <w:marRight w:val="0"/>
      <w:marTop w:val="0"/>
      <w:marBottom w:val="0"/>
      <w:divBdr>
        <w:top w:val="none" w:sz="0" w:space="0" w:color="auto"/>
        <w:left w:val="none" w:sz="0" w:space="0" w:color="auto"/>
        <w:bottom w:val="none" w:sz="0" w:space="0" w:color="auto"/>
        <w:right w:val="none" w:sz="0" w:space="0" w:color="auto"/>
      </w:divBdr>
      <w:divsChild>
        <w:div w:id="744959661">
          <w:marLeft w:val="0"/>
          <w:marRight w:val="0"/>
          <w:marTop w:val="0"/>
          <w:marBottom w:val="0"/>
          <w:divBdr>
            <w:top w:val="none" w:sz="0" w:space="0" w:color="auto"/>
            <w:left w:val="none" w:sz="0" w:space="0" w:color="auto"/>
            <w:bottom w:val="none" w:sz="0" w:space="0" w:color="auto"/>
            <w:right w:val="none" w:sz="0" w:space="0" w:color="auto"/>
          </w:divBdr>
          <w:divsChild>
            <w:div w:id="678042310">
              <w:marLeft w:val="0"/>
              <w:marRight w:val="0"/>
              <w:marTop w:val="0"/>
              <w:marBottom w:val="0"/>
              <w:divBdr>
                <w:top w:val="none" w:sz="0" w:space="0" w:color="auto"/>
                <w:left w:val="none" w:sz="0" w:space="0" w:color="auto"/>
                <w:bottom w:val="none" w:sz="0" w:space="0" w:color="auto"/>
                <w:right w:val="none" w:sz="0" w:space="0" w:color="auto"/>
              </w:divBdr>
              <w:divsChild>
                <w:div w:id="1096362265">
                  <w:marLeft w:val="0"/>
                  <w:marRight w:val="0"/>
                  <w:marTop w:val="0"/>
                  <w:marBottom w:val="0"/>
                  <w:divBdr>
                    <w:top w:val="none" w:sz="0" w:space="0" w:color="auto"/>
                    <w:left w:val="none" w:sz="0" w:space="0" w:color="auto"/>
                    <w:bottom w:val="none" w:sz="0" w:space="0" w:color="auto"/>
                    <w:right w:val="none" w:sz="0" w:space="0" w:color="auto"/>
                  </w:divBdr>
                  <w:divsChild>
                    <w:div w:id="297498517">
                      <w:marLeft w:val="0"/>
                      <w:marRight w:val="0"/>
                      <w:marTop w:val="0"/>
                      <w:marBottom w:val="0"/>
                      <w:divBdr>
                        <w:top w:val="none" w:sz="0" w:space="0" w:color="auto"/>
                        <w:left w:val="none" w:sz="0" w:space="0" w:color="auto"/>
                        <w:bottom w:val="none" w:sz="0" w:space="0" w:color="auto"/>
                        <w:right w:val="none" w:sz="0" w:space="0" w:color="auto"/>
                      </w:divBdr>
                      <w:divsChild>
                        <w:div w:id="219564141">
                          <w:marLeft w:val="0"/>
                          <w:marRight w:val="0"/>
                          <w:marTop w:val="0"/>
                          <w:marBottom w:val="0"/>
                          <w:divBdr>
                            <w:top w:val="none" w:sz="0" w:space="0" w:color="auto"/>
                            <w:left w:val="none" w:sz="0" w:space="0" w:color="auto"/>
                            <w:bottom w:val="none" w:sz="0" w:space="0" w:color="auto"/>
                            <w:right w:val="none" w:sz="0" w:space="0" w:color="auto"/>
                          </w:divBdr>
                          <w:divsChild>
                            <w:div w:id="239827707">
                              <w:marLeft w:val="0"/>
                              <w:marRight w:val="0"/>
                              <w:marTop w:val="0"/>
                              <w:marBottom w:val="0"/>
                              <w:divBdr>
                                <w:top w:val="none" w:sz="0" w:space="0" w:color="auto"/>
                                <w:left w:val="none" w:sz="0" w:space="0" w:color="auto"/>
                                <w:bottom w:val="none" w:sz="0" w:space="0" w:color="auto"/>
                                <w:right w:val="none" w:sz="0" w:space="0" w:color="auto"/>
                              </w:divBdr>
                              <w:divsChild>
                                <w:div w:id="1628849511">
                                  <w:marLeft w:val="0"/>
                                  <w:marRight w:val="0"/>
                                  <w:marTop w:val="0"/>
                                  <w:marBottom w:val="0"/>
                                  <w:divBdr>
                                    <w:top w:val="none" w:sz="0" w:space="0" w:color="auto"/>
                                    <w:left w:val="none" w:sz="0" w:space="0" w:color="auto"/>
                                    <w:bottom w:val="none" w:sz="0" w:space="0" w:color="auto"/>
                                    <w:right w:val="none" w:sz="0" w:space="0" w:color="auto"/>
                                  </w:divBdr>
                                  <w:divsChild>
                                    <w:div w:id="1849444439">
                                      <w:marLeft w:val="0"/>
                                      <w:marRight w:val="0"/>
                                      <w:marTop w:val="0"/>
                                      <w:marBottom w:val="0"/>
                                      <w:divBdr>
                                        <w:top w:val="none" w:sz="0" w:space="0" w:color="auto"/>
                                        <w:left w:val="none" w:sz="0" w:space="0" w:color="auto"/>
                                        <w:bottom w:val="none" w:sz="0" w:space="0" w:color="auto"/>
                                        <w:right w:val="none" w:sz="0" w:space="0" w:color="auto"/>
                                      </w:divBdr>
                                      <w:divsChild>
                                        <w:div w:id="1348487896">
                                          <w:marLeft w:val="0"/>
                                          <w:marRight w:val="0"/>
                                          <w:marTop w:val="0"/>
                                          <w:marBottom w:val="0"/>
                                          <w:divBdr>
                                            <w:top w:val="none" w:sz="0" w:space="0" w:color="auto"/>
                                            <w:left w:val="none" w:sz="0" w:space="0" w:color="auto"/>
                                            <w:bottom w:val="none" w:sz="0" w:space="0" w:color="auto"/>
                                            <w:right w:val="none" w:sz="0" w:space="0" w:color="auto"/>
                                          </w:divBdr>
                                          <w:divsChild>
                                            <w:div w:id="400249223">
                                              <w:marLeft w:val="0"/>
                                              <w:marRight w:val="0"/>
                                              <w:marTop w:val="0"/>
                                              <w:marBottom w:val="0"/>
                                              <w:divBdr>
                                                <w:top w:val="none" w:sz="0" w:space="0" w:color="auto"/>
                                                <w:left w:val="none" w:sz="0" w:space="0" w:color="auto"/>
                                                <w:bottom w:val="none" w:sz="0" w:space="0" w:color="auto"/>
                                                <w:right w:val="none" w:sz="0" w:space="0" w:color="auto"/>
                                              </w:divBdr>
                                              <w:divsChild>
                                                <w:div w:id="1267272972">
                                                  <w:marLeft w:val="0"/>
                                                  <w:marRight w:val="0"/>
                                                  <w:marTop w:val="0"/>
                                                  <w:marBottom w:val="0"/>
                                                  <w:divBdr>
                                                    <w:top w:val="none" w:sz="0" w:space="0" w:color="auto"/>
                                                    <w:left w:val="none" w:sz="0" w:space="0" w:color="auto"/>
                                                    <w:bottom w:val="none" w:sz="0" w:space="0" w:color="auto"/>
                                                    <w:right w:val="none" w:sz="0" w:space="0" w:color="auto"/>
                                                  </w:divBdr>
                                                  <w:divsChild>
                                                    <w:div w:id="1807508649">
                                                      <w:marLeft w:val="0"/>
                                                      <w:marRight w:val="0"/>
                                                      <w:marTop w:val="0"/>
                                                      <w:marBottom w:val="0"/>
                                                      <w:divBdr>
                                                        <w:top w:val="none" w:sz="0" w:space="0" w:color="auto"/>
                                                        <w:left w:val="none" w:sz="0" w:space="0" w:color="auto"/>
                                                        <w:bottom w:val="none" w:sz="0" w:space="0" w:color="auto"/>
                                                        <w:right w:val="none" w:sz="0" w:space="0" w:color="auto"/>
                                                      </w:divBdr>
                                                      <w:divsChild>
                                                        <w:div w:id="604532666">
                                                          <w:marLeft w:val="0"/>
                                                          <w:marRight w:val="0"/>
                                                          <w:marTop w:val="0"/>
                                                          <w:marBottom w:val="0"/>
                                                          <w:divBdr>
                                                            <w:top w:val="none" w:sz="0" w:space="0" w:color="auto"/>
                                                            <w:left w:val="none" w:sz="0" w:space="0" w:color="auto"/>
                                                            <w:bottom w:val="none" w:sz="0" w:space="0" w:color="auto"/>
                                                            <w:right w:val="none" w:sz="0" w:space="0" w:color="auto"/>
                                                          </w:divBdr>
                                                          <w:divsChild>
                                                            <w:div w:id="756555195">
                                                              <w:marLeft w:val="0"/>
                                                              <w:marRight w:val="0"/>
                                                              <w:marTop w:val="0"/>
                                                              <w:marBottom w:val="0"/>
                                                              <w:divBdr>
                                                                <w:top w:val="none" w:sz="0" w:space="0" w:color="auto"/>
                                                                <w:left w:val="none" w:sz="0" w:space="0" w:color="auto"/>
                                                                <w:bottom w:val="none" w:sz="0" w:space="0" w:color="auto"/>
                                                                <w:right w:val="none" w:sz="0" w:space="0" w:color="auto"/>
                                                              </w:divBdr>
                                                              <w:divsChild>
                                                                <w:div w:id="501043690">
                                                                  <w:marLeft w:val="0"/>
                                                                  <w:marRight w:val="0"/>
                                                                  <w:marTop w:val="0"/>
                                                                  <w:marBottom w:val="0"/>
                                                                  <w:divBdr>
                                                                    <w:top w:val="none" w:sz="0" w:space="0" w:color="auto"/>
                                                                    <w:left w:val="none" w:sz="0" w:space="0" w:color="auto"/>
                                                                    <w:bottom w:val="none" w:sz="0" w:space="0" w:color="auto"/>
                                                                    <w:right w:val="none" w:sz="0" w:space="0" w:color="auto"/>
                                                                  </w:divBdr>
                                                                  <w:divsChild>
                                                                    <w:div w:id="2028096701">
                                                                      <w:marLeft w:val="0"/>
                                                                      <w:marRight w:val="0"/>
                                                                      <w:marTop w:val="0"/>
                                                                      <w:marBottom w:val="0"/>
                                                                      <w:divBdr>
                                                                        <w:top w:val="none" w:sz="0" w:space="0" w:color="auto"/>
                                                                        <w:left w:val="none" w:sz="0" w:space="0" w:color="auto"/>
                                                                        <w:bottom w:val="none" w:sz="0" w:space="0" w:color="auto"/>
                                                                        <w:right w:val="none" w:sz="0" w:space="0" w:color="auto"/>
                                                                      </w:divBdr>
                                                                    </w:div>
                                                                    <w:div w:id="33628634">
                                                                      <w:marLeft w:val="0"/>
                                                                      <w:marRight w:val="0"/>
                                                                      <w:marTop w:val="0"/>
                                                                      <w:marBottom w:val="0"/>
                                                                      <w:divBdr>
                                                                        <w:top w:val="none" w:sz="0" w:space="0" w:color="auto"/>
                                                                        <w:left w:val="none" w:sz="0" w:space="0" w:color="auto"/>
                                                                        <w:bottom w:val="none" w:sz="0" w:space="0" w:color="auto"/>
                                                                        <w:right w:val="none" w:sz="0" w:space="0" w:color="auto"/>
                                                                      </w:divBdr>
                                                                    </w:div>
                                                                    <w:div w:id="981621648">
                                                                      <w:marLeft w:val="0"/>
                                                                      <w:marRight w:val="0"/>
                                                                      <w:marTop w:val="0"/>
                                                                      <w:marBottom w:val="0"/>
                                                                      <w:divBdr>
                                                                        <w:top w:val="none" w:sz="0" w:space="0" w:color="auto"/>
                                                                        <w:left w:val="none" w:sz="0" w:space="0" w:color="auto"/>
                                                                        <w:bottom w:val="none" w:sz="0" w:space="0" w:color="auto"/>
                                                                        <w:right w:val="none" w:sz="0" w:space="0" w:color="auto"/>
                                                                      </w:divBdr>
                                                                    </w:div>
                                                                    <w:div w:id="14946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6392647">
      <w:bodyDiv w:val="1"/>
      <w:marLeft w:val="0"/>
      <w:marRight w:val="0"/>
      <w:marTop w:val="0"/>
      <w:marBottom w:val="0"/>
      <w:divBdr>
        <w:top w:val="none" w:sz="0" w:space="0" w:color="auto"/>
        <w:left w:val="none" w:sz="0" w:space="0" w:color="auto"/>
        <w:bottom w:val="none" w:sz="0" w:space="0" w:color="auto"/>
        <w:right w:val="none" w:sz="0" w:space="0" w:color="auto"/>
      </w:divBdr>
      <w:divsChild>
        <w:div w:id="2135633898">
          <w:marLeft w:val="0"/>
          <w:marRight w:val="0"/>
          <w:marTop w:val="0"/>
          <w:marBottom w:val="0"/>
          <w:divBdr>
            <w:top w:val="none" w:sz="0" w:space="0" w:color="auto"/>
            <w:left w:val="none" w:sz="0" w:space="0" w:color="auto"/>
            <w:bottom w:val="none" w:sz="0" w:space="0" w:color="auto"/>
            <w:right w:val="none" w:sz="0" w:space="0" w:color="auto"/>
          </w:divBdr>
          <w:divsChild>
            <w:div w:id="1381587317">
              <w:marLeft w:val="0"/>
              <w:marRight w:val="0"/>
              <w:marTop w:val="0"/>
              <w:marBottom w:val="0"/>
              <w:divBdr>
                <w:top w:val="none" w:sz="0" w:space="0" w:color="auto"/>
                <w:left w:val="none" w:sz="0" w:space="0" w:color="auto"/>
                <w:bottom w:val="none" w:sz="0" w:space="0" w:color="auto"/>
                <w:right w:val="none" w:sz="0" w:space="0" w:color="auto"/>
              </w:divBdr>
              <w:divsChild>
                <w:div w:id="1542553571">
                  <w:marLeft w:val="0"/>
                  <w:marRight w:val="0"/>
                  <w:marTop w:val="0"/>
                  <w:marBottom w:val="0"/>
                  <w:divBdr>
                    <w:top w:val="none" w:sz="0" w:space="0" w:color="auto"/>
                    <w:left w:val="none" w:sz="0" w:space="0" w:color="auto"/>
                    <w:bottom w:val="none" w:sz="0" w:space="0" w:color="auto"/>
                    <w:right w:val="none" w:sz="0" w:space="0" w:color="auto"/>
                  </w:divBdr>
                  <w:divsChild>
                    <w:div w:id="712385297">
                      <w:marLeft w:val="0"/>
                      <w:marRight w:val="0"/>
                      <w:marTop w:val="0"/>
                      <w:marBottom w:val="0"/>
                      <w:divBdr>
                        <w:top w:val="none" w:sz="0" w:space="0" w:color="auto"/>
                        <w:left w:val="none" w:sz="0" w:space="0" w:color="auto"/>
                        <w:bottom w:val="none" w:sz="0" w:space="0" w:color="auto"/>
                        <w:right w:val="none" w:sz="0" w:space="0" w:color="auto"/>
                      </w:divBdr>
                      <w:divsChild>
                        <w:div w:id="1233082188">
                          <w:marLeft w:val="0"/>
                          <w:marRight w:val="0"/>
                          <w:marTop w:val="0"/>
                          <w:marBottom w:val="0"/>
                          <w:divBdr>
                            <w:top w:val="none" w:sz="0" w:space="0" w:color="auto"/>
                            <w:left w:val="none" w:sz="0" w:space="0" w:color="auto"/>
                            <w:bottom w:val="none" w:sz="0" w:space="0" w:color="auto"/>
                            <w:right w:val="none" w:sz="0" w:space="0" w:color="auto"/>
                          </w:divBdr>
                          <w:divsChild>
                            <w:div w:id="1355615768">
                              <w:marLeft w:val="0"/>
                              <w:marRight w:val="0"/>
                              <w:marTop w:val="0"/>
                              <w:marBottom w:val="0"/>
                              <w:divBdr>
                                <w:top w:val="none" w:sz="0" w:space="0" w:color="auto"/>
                                <w:left w:val="none" w:sz="0" w:space="0" w:color="auto"/>
                                <w:bottom w:val="none" w:sz="0" w:space="0" w:color="auto"/>
                                <w:right w:val="none" w:sz="0" w:space="0" w:color="auto"/>
                              </w:divBdr>
                              <w:divsChild>
                                <w:div w:id="1815247199">
                                  <w:marLeft w:val="0"/>
                                  <w:marRight w:val="0"/>
                                  <w:marTop w:val="0"/>
                                  <w:marBottom w:val="0"/>
                                  <w:divBdr>
                                    <w:top w:val="none" w:sz="0" w:space="0" w:color="auto"/>
                                    <w:left w:val="none" w:sz="0" w:space="0" w:color="auto"/>
                                    <w:bottom w:val="none" w:sz="0" w:space="0" w:color="auto"/>
                                    <w:right w:val="none" w:sz="0" w:space="0" w:color="auto"/>
                                  </w:divBdr>
                                  <w:divsChild>
                                    <w:div w:id="447699110">
                                      <w:marLeft w:val="0"/>
                                      <w:marRight w:val="0"/>
                                      <w:marTop w:val="0"/>
                                      <w:marBottom w:val="0"/>
                                      <w:divBdr>
                                        <w:top w:val="none" w:sz="0" w:space="0" w:color="auto"/>
                                        <w:left w:val="none" w:sz="0" w:space="0" w:color="auto"/>
                                        <w:bottom w:val="none" w:sz="0" w:space="0" w:color="auto"/>
                                        <w:right w:val="none" w:sz="0" w:space="0" w:color="auto"/>
                                      </w:divBdr>
                                      <w:divsChild>
                                        <w:div w:id="1646158078">
                                          <w:marLeft w:val="0"/>
                                          <w:marRight w:val="0"/>
                                          <w:marTop w:val="0"/>
                                          <w:marBottom w:val="0"/>
                                          <w:divBdr>
                                            <w:top w:val="none" w:sz="0" w:space="0" w:color="auto"/>
                                            <w:left w:val="none" w:sz="0" w:space="0" w:color="auto"/>
                                            <w:bottom w:val="none" w:sz="0" w:space="0" w:color="auto"/>
                                            <w:right w:val="none" w:sz="0" w:space="0" w:color="auto"/>
                                          </w:divBdr>
                                          <w:divsChild>
                                            <w:div w:id="1147018802">
                                              <w:marLeft w:val="0"/>
                                              <w:marRight w:val="0"/>
                                              <w:marTop w:val="0"/>
                                              <w:marBottom w:val="0"/>
                                              <w:divBdr>
                                                <w:top w:val="none" w:sz="0" w:space="0" w:color="auto"/>
                                                <w:left w:val="none" w:sz="0" w:space="0" w:color="auto"/>
                                                <w:bottom w:val="none" w:sz="0" w:space="0" w:color="auto"/>
                                                <w:right w:val="none" w:sz="0" w:space="0" w:color="auto"/>
                                              </w:divBdr>
                                              <w:divsChild>
                                                <w:div w:id="572859249">
                                                  <w:marLeft w:val="0"/>
                                                  <w:marRight w:val="0"/>
                                                  <w:marTop w:val="0"/>
                                                  <w:marBottom w:val="0"/>
                                                  <w:divBdr>
                                                    <w:top w:val="none" w:sz="0" w:space="0" w:color="auto"/>
                                                    <w:left w:val="none" w:sz="0" w:space="0" w:color="auto"/>
                                                    <w:bottom w:val="none" w:sz="0" w:space="0" w:color="auto"/>
                                                    <w:right w:val="none" w:sz="0" w:space="0" w:color="auto"/>
                                                  </w:divBdr>
                                                  <w:divsChild>
                                                    <w:div w:id="1457942987">
                                                      <w:marLeft w:val="0"/>
                                                      <w:marRight w:val="0"/>
                                                      <w:marTop w:val="0"/>
                                                      <w:marBottom w:val="0"/>
                                                      <w:divBdr>
                                                        <w:top w:val="none" w:sz="0" w:space="0" w:color="auto"/>
                                                        <w:left w:val="none" w:sz="0" w:space="0" w:color="auto"/>
                                                        <w:bottom w:val="none" w:sz="0" w:space="0" w:color="auto"/>
                                                        <w:right w:val="none" w:sz="0" w:space="0" w:color="auto"/>
                                                      </w:divBdr>
                                                      <w:divsChild>
                                                        <w:div w:id="314843137">
                                                          <w:marLeft w:val="0"/>
                                                          <w:marRight w:val="0"/>
                                                          <w:marTop w:val="0"/>
                                                          <w:marBottom w:val="0"/>
                                                          <w:divBdr>
                                                            <w:top w:val="none" w:sz="0" w:space="0" w:color="auto"/>
                                                            <w:left w:val="none" w:sz="0" w:space="0" w:color="auto"/>
                                                            <w:bottom w:val="none" w:sz="0" w:space="0" w:color="auto"/>
                                                            <w:right w:val="none" w:sz="0" w:space="0" w:color="auto"/>
                                                          </w:divBdr>
                                                          <w:divsChild>
                                                            <w:div w:id="29186215">
                                                              <w:marLeft w:val="0"/>
                                                              <w:marRight w:val="0"/>
                                                              <w:marTop w:val="0"/>
                                                              <w:marBottom w:val="0"/>
                                                              <w:divBdr>
                                                                <w:top w:val="none" w:sz="0" w:space="0" w:color="auto"/>
                                                                <w:left w:val="none" w:sz="0" w:space="0" w:color="auto"/>
                                                                <w:bottom w:val="none" w:sz="0" w:space="0" w:color="auto"/>
                                                                <w:right w:val="none" w:sz="0" w:space="0" w:color="auto"/>
                                                              </w:divBdr>
                                                              <w:divsChild>
                                                                <w:div w:id="602031129">
                                                                  <w:marLeft w:val="0"/>
                                                                  <w:marRight w:val="0"/>
                                                                  <w:marTop w:val="0"/>
                                                                  <w:marBottom w:val="0"/>
                                                                  <w:divBdr>
                                                                    <w:top w:val="none" w:sz="0" w:space="0" w:color="auto"/>
                                                                    <w:left w:val="none" w:sz="0" w:space="0" w:color="auto"/>
                                                                    <w:bottom w:val="none" w:sz="0" w:space="0" w:color="auto"/>
                                                                    <w:right w:val="none" w:sz="0" w:space="0" w:color="auto"/>
                                                                  </w:divBdr>
                                                                  <w:divsChild>
                                                                    <w:div w:id="1515654436">
                                                                      <w:marLeft w:val="0"/>
                                                                      <w:marRight w:val="0"/>
                                                                      <w:marTop w:val="0"/>
                                                                      <w:marBottom w:val="0"/>
                                                                      <w:divBdr>
                                                                        <w:top w:val="none" w:sz="0" w:space="0" w:color="auto"/>
                                                                        <w:left w:val="none" w:sz="0" w:space="0" w:color="auto"/>
                                                                        <w:bottom w:val="none" w:sz="0" w:space="0" w:color="auto"/>
                                                                        <w:right w:val="none" w:sz="0" w:space="0" w:color="auto"/>
                                                                      </w:divBdr>
                                                                    </w:div>
                                                                    <w:div w:id="686374651">
                                                                      <w:marLeft w:val="0"/>
                                                                      <w:marRight w:val="0"/>
                                                                      <w:marTop w:val="0"/>
                                                                      <w:marBottom w:val="0"/>
                                                                      <w:divBdr>
                                                                        <w:top w:val="none" w:sz="0" w:space="0" w:color="auto"/>
                                                                        <w:left w:val="none" w:sz="0" w:space="0" w:color="auto"/>
                                                                        <w:bottom w:val="none" w:sz="0" w:space="0" w:color="auto"/>
                                                                        <w:right w:val="none" w:sz="0" w:space="0" w:color="auto"/>
                                                                      </w:divBdr>
                                                                    </w:div>
                                                                    <w:div w:id="1029986570">
                                                                      <w:marLeft w:val="0"/>
                                                                      <w:marRight w:val="0"/>
                                                                      <w:marTop w:val="0"/>
                                                                      <w:marBottom w:val="0"/>
                                                                      <w:divBdr>
                                                                        <w:top w:val="none" w:sz="0" w:space="0" w:color="auto"/>
                                                                        <w:left w:val="none" w:sz="0" w:space="0" w:color="auto"/>
                                                                        <w:bottom w:val="none" w:sz="0" w:space="0" w:color="auto"/>
                                                                        <w:right w:val="none" w:sz="0" w:space="0" w:color="auto"/>
                                                                      </w:divBdr>
                                                                    </w:div>
                                                                    <w:div w:id="20785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2414777">
      <w:bodyDiv w:val="1"/>
      <w:marLeft w:val="0"/>
      <w:marRight w:val="0"/>
      <w:marTop w:val="0"/>
      <w:marBottom w:val="0"/>
      <w:divBdr>
        <w:top w:val="none" w:sz="0" w:space="0" w:color="auto"/>
        <w:left w:val="none" w:sz="0" w:space="0" w:color="auto"/>
        <w:bottom w:val="none" w:sz="0" w:space="0" w:color="auto"/>
        <w:right w:val="none" w:sz="0" w:space="0" w:color="auto"/>
      </w:divBdr>
    </w:div>
    <w:div w:id="1534996849">
      <w:bodyDiv w:val="1"/>
      <w:marLeft w:val="0"/>
      <w:marRight w:val="0"/>
      <w:marTop w:val="0"/>
      <w:marBottom w:val="0"/>
      <w:divBdr>
        <w:top w:val="none" w:sz="0" w:space="0" w:color="auto"/>
        <w:left w:val="none" w:sz="0" w:space="0" w:color="auto"/>
        <w:bottom w:val="none" w:sz="0" w:space="0" w:color="auto"/>
        <w:right w:val="none" w:sz="0" w:space="0" w:color="auto"/>
      </w:divBdr>
      <w:divsChild>
        <w:div w:id="1072921898">
          <w:marLeft w:val="0"/>
          <w:marRight w:val="0"/>
          <w:marTop w:val="0"/>
          <w:marBottom w:val="0"/>
          <w:divBdr>
            <w:top w:val="none" w:sz="0" w:space="0" w:color="auto"/>
            <w:left w:val="none" w:sz="0" w:space="0" w:color="auto"/>
            <w:bottom w:val="none" w:sz="0" w:space="0" w:color="auto"/>
            <w:right w:val="none" w:sz="0" w:space="0" w:color="auto"/>
          </w:divBdr>
          <w:divsChild>
            <w:div w:id="2107000498">
              <w:marLeft w:val="0"/>
              <w:marRight w:val="0"/>
              <w:marTop w:val="0"/>
              <w:marBottom w:val="0"/>
              <w:divBdr>
                <w:top w:val="none" w:sz="0" w:space="0" w:color="auto"/>
                <w:left w:val="none" w:sz="0" w:space="0" w:color="auto"/>
                <w:bottom w:val="none" w:sz="0" w:space="0" w:color="auto"/>
                <w:right w:val="none" w:sz="0" w:space="0" w:color="auto"/>
              </w:divBdr>
              <w:divsChild>
                <w:div w:id="204950513">
                  <w:marLeft w:val="0"/>
                  <w:marRight w:val="0"/>
                  <w:marTop w:val="0"/>
                  <w:marBottom w:val="0"/>
                  <w:divBdr>
                    <w:top w:val="none" w:sz="0" w:space="0" w:color="auto"/>
                    <w:left w:val="none" w:sz="0" w:space="0" w:color="auto"/>
                    <w:bottom w:val="none" w:sz="0" w:space="0" w:color="auto"/>
                    <w:right w:val="none" w:sz="0" w:space="0" w:color="auto"/>
                  </w:divBdr>
                  <w:divsChild>
                    <w:div w:id="1362978280">
                      <w:marLeft w:val="0"/>
                      <w:marRight w:val="0"/>
                      <w:marTop w:val="0"/>
                      <w:marBottom w:val="0"/>
                      <w:divBdr>
                        <w:top w:val="none" w:sz="0" w:space="0" w:color="auto"/>
                        <w:left w:val="none" w:sz="0" w:space="0" w:color="auto"/>
                        <w:bottom w:val="none" w:sz="0" w:space="0" w:color="auto"/>
                        <w:right w:val="none" w:sz="0" w:space="0" w:color="auto"/>
                      </w:divBdr>
                      <w:divsChild>
                        <w:div w:id="249508776">
                          <w:marLeft w:val="0"/>
                          <w:marRight w:val="0"/>
                          <w:marTop w:val="0"/>
                          <w:marBottom w:val="0"/>
                          <w:divBdr>
                            <w:top w:val="none" w:sz="0" w:space="0" w:color="auto"/>
                            <w:left w:val="none" w:sz="0" w:space="0" w:color="auto"/>
                            <w:bottom w:val="none" w:sz="0" w:space="0" w:color="auto"/>
                            <w:right w:val="none" w:sz="0" w:space="0" w:color="auto"/>
                          </w:divBdr>
                          <w:divsChild>
                            <w:div w:id="894662141">
                              <w:marLeft w:val="0"/>
                              <w:marRight w:val="0"/>
                              <w:marTop w:val="0"/>
                              <w:marBottom w:val="0"/>
                              <w:divBdr>
                                <w:top w:val="none" w:sz="0" w:space="0" w:color="auto"/>
                                <w:left w:val="none" w:sz="0" w:space="0" w:color="auto"/>
                                <w:bottom w:val="none" w:sz="0" w:space="0" w:color="auto"/>
                                <w:right w:val="none" w:sz="0" w:space="0" w:color="auto"/>
                              </w:divBdr>
                              <w:divsChild>
                                <w:div w:id="1489177058">
                                  <w:marLeft w:val="0"/>
                                  <w:marRight w:val="0"/>
                                  <w:marTop w:val="0"/>
                                  <w:marBottom w:val="0"/>
                                  <w:divBdr>
                                    <w:top w:val="none" w:sz="0" w:space="0" w:color="auto"/>
                                    <w:left w:val="none" w:sz="0" w:space="0" w:color="auto"/>
                                    <w:bottom w:val="none" w:sz="0" w:space="0" w:color="auto"/>
                                    <w:right w:val="none" w:sz="0" w:space="0" w:color="auto"/>
                                  </w:divBdr>
                                  <w:divsChild>
                                    <w:div w:id="1963806918">
                                      <w:marLeft w:val="0"/>
                                      <w:marRight w:val="0"/>
                                      <w:marTop w:val="0"/>
                                      <w:marBottom w:val="0"/>
                                      <w:divBdr>
                                        <w:top w:val="none" w:sz="0" w:space="0" w:color="auto"/>
                                        <w:left w:val="none" w:sz="0" w:space="0" w:color="auto"/>
                                        <w:bottom w:val="none" w:sz="0" w:space="0" w:color="auto"/>
                                        <w:right w:val="none" w:sz="0" w:space="0" w:color="auto"/>
                                      </w:divBdr>
                                      <w:divsChild>
                                        <w:div w:id="885683491">
                                          <w:marLeft w:val="0"/>
                                          <w:marRight w:val="0"/>
                                          <w:marTop w:val="0"/>
                                          <w:marBottom w:val="0"/>
                                          <w:divBdr>
                                            <w:top w:val="none" w:sz="0" w:space="0" w:color="auto"/>
                                            <w:left w:val="none" w:sz="0" w:space="0" w:color="auto"/>
                                            <w:bottom w:val="none" w:sz="0" w:space="0" w:color="auto"/>
                                            <w:right w:val="none" w:sz="0" w:space="0" w:color="auto"/>
                                          </w:divBdr>
                                          <w:divsChild>
                                            <w:div w:id="675964553">
                                              <w:marLeft w:val="0"/>
                                              <w:marRight w:val="0"/>
                                              <w:marTop w:val="0"/>
                                              <w:marBottom w:val="0"/>
                                              <w:divBdr>
                                                <w:top w:val="none" w:sz="0" w:space="0" w:color="auto"/>
                                                <w:left w:val="none" w:sz="0" w:space="0" w:color="auto"/>
                                                <w:bottom w:val="none" w:sz="0" w:space="0" w:color="auto"/>
                                                <w:right w:val="none" w:sz="0" w:space="0" w:color="auto"/>
                                              </w:divBdr>
                                              <w:divsChild>
                                                <w:div w:id="876965677">
                                                  <w:marLeft w:val="0"/>
                                                  <w:marRight w:val="0"/>
                                                  <w:marTop w:val="0"/>
                                                  <w:marBottom w:val="0"/>
                                                  <w:divBdr>
                                                    <w:top w:val="none" w:sz="0" w:space="0" w:color="auto"/>
                                                    <w:left w:val="none" w:sz="0" w:space="0" w:color="auto"/>
                                                    <w:bottom w:val="none" w:sz="0" w:space="0" w:color="auto"/>
                                                    <w:right w:val="none" w:sz="0" w:space="0" w:color="auto"/>
                                                  </w:divBdr>
                                                  <w:divsChild>
                                                    <w:div w:id="1899706824">
                                                      <w:marLeft w:val="0"/>
                                                      <w:marRight w:val="0"/>
                                                      <w:marTop w:val="0"/>
                                                      <w:marBottom w:val="0"/>
                                                      <w:divBdr>
                                                        <w:top w:val="none" w:sz="0" w:space="0" w:color="auto"/>
                                                        <w:left w:val="none" w:sz="0" w:space="0" w:color="auto"/>
                                                        <w:bottom w:val="none" w:sz="0" w:space="0" w:color="auto"/>
                                                        <w:right w:val="none" w:sz="0" w:space="0" w:color="auto"/>
                                                      </w:divBdr>
                                                      <w:divsChild>
                                                        <w:div w:id="1258364980">
                                                          <w:marLeft w:val="0"/>
                                                          <w:marRight w:val="0"/>
                                                          <w:marTop w:val="0"/>
                                                          <w:marBottom w:val="0"/>
                                                          <w:divBdr>
                                                            <w:top w:val="none" w:sz="0" w:space="0" w:color="auto"/>
                                                            <w:left w:val="none" w:sz="0" w:space="0" w:color="auto"/>
                                                            <w:bottom w:val="none" w:sz="0" w:space="0" w:color="auto"/>
                                                            <w:right w:val="none" w:sz="0" w:space="0" w:color="auto"/>
                                                          </w:divBdr>
                                                          <w:divsChild>
                                                            <w:div w:id="1989630887">
                                                              <w:marLeft w:val="0"/>
                                                              <w:marRight w:val="0"/>
                                                              <w:marTop w:val="0"/>
                                                              <w:marBottom w:val="0"/>
                                                              <w:divBdr>
                                                                <w:top w:val="none" w:sz="0" w:space="0" w:color="auto"/>
                                                                <w:left w:val="none" w:sz="0" w:space="0" w:color="auto"/>
                                                                <w:bottom w:val="none" w:sz="0" w:space="0" w:color="auto"/>
                                                                <w:right w:val="none" w:sz="0" w:space="0" w:color="auto"/>
                                                              </w:divBdr>
                                                              <w:divsChild>
                                                                <w:div w:id="1993871678">
                                                                  <w:marLeft w:val="0"/>
                                                                  <w:marRight w:val="0"/>
                                                                  <w:marTop w:val="0"/>
                                                                  <w:marBottom w:val="0"/>
                                                                  <w:divBdr>
                                                                    <w:top w:val="none" w:sz="0" w:space="0" w:color="auto"/>
                                                                    <w:left w:val="none" w:sz="0" w:space="0" w:color="auto"/>
                                                                    <w:bottom w:val="none" w:sz="0" w:space="0" w:color="auto"/>
                                                                    <w:right w:val="none" w:sz="0" w:space="0" w:color="auto"/>
                                                                  </w:divBdr>
                                                                  <w:divsChild>
                                                                    <w:div w:id="1364132943">
                                                                      <w:marLeft w:val="0"/>
                                                                      <w:marRight w:val="0"/>
                                                                      <w:marTop w:val="0"/>
                                                                      <w:marBottom w:val="0"/>
                                                                      <w:divBdr>
                                                                        <w:top w:val="none" w:sz="0" w:space="0" w:color="auto"/>
                                                                        <w:left w:val="none" w:sz="0" w:space="0" w:color="auto"/>
                                                                        <w:bottom w:val="none" w:sz="0" w:space="0" w:color="auto"/>
                                                                        <w:right w:val="none" w:sz="0" w:space="0" w:color="auto"/>
                                                                      </w:divBdr>
                                                                    </w:div>
                                                                    <w:div w:id="1509831431">
                                                                      <w:marLeft w:val="0"/>
                                                                      <w:marRight w:val="0"/>
                                                                      <w:marTop w:val="0"/>
                                                                      <w:marBottom w:val="0"/>
                                                                      <w:divBdr>
                                                                        <w:top w:val="none" w:sz="0" w:space="0" w:color="auto"/>
                                                                        <w:left w:val="none" w:sz="0" w:space="0" w:color="auto"/>
                                                                        <w:bottom w:val="none" w:sz="0" w:space="0" w:color="auto"/>
                                                                        <w:right w:val="none" w:sz="0" w:space="0" w:color="auto"/>
                                                                      </w:divBdr>
                                                                    </w:div>
                                                                    <w:div w:id="99248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5481242">
      <w:bodyDiv w:val="1"/>
      <w:marLeft w:val="0"/>
      <w:marRight w:val="0"/>
      <w:marTop w:val="0"/>
      <w:marBottom w:val="0"/>
      <w:divBdr>
        <w:top w:val="none" w:sz="0" w:space="0" w:color="auto"/>
        <w:left w:val="none" w:sz="0" w:space="0" w:color="auto"/>
        <w:bottom w:val="none" w:sz="0" w:space="0" w:color="auto"/>
        <w:right w:val="none" w:sz="0" w:space="0" w:color="auto"/>
      </w:divBdr>
      <w:divsChild>
        <w:div w:id="575171691">
          <w:marLeft w:val="0"/>
          <w:marRight w:val="0"/>
          <w:marTop w:val="0"/>
          <w:marBottom w:val="0"/>
          <w:divBdr>
            <w:top w:val="none" w:sz="0" w:space="0" w:color="auto"/>
            <w:left w:val="none" w:sz="0" w:space="0" w:color="auto"/>
            <w:bottom w:val="none" w:sz="0" w:space="0" w:color="auto"/>
            <w:right w:val="none" w:sz="0" w:space="0" w:color="auto"/>
          </w:divBdr>
          <w:divsChild>
            <w:div w:id="1923441495">
              <w:marLeft w:val="0"/>
              <w:marRight w:val="0"/>
              <w:marTop w:val="0"/>
              <w:marBottom w:val="0"/>
              <w:divBdr>
                <w:top w:val="none" w:sz="0" w:space="0" w:color="auto"/>
                <w:left w:val="none" w:sz="0" w:space="0" w:color="auto"/>
                <w:bottom w:val="none" w:sz="0" w:space="0" w:color="auto"/>
                <w:right w:val="none" w:sz="0" w:space="0" w:color="auto"/>
              </w:divBdr>
              <w:divsChild>
                <w:div w:id="1023094864">
                  <w:marLeft w:val="0"/>
                  <w:marRight w:val="0"/>
                  <w:marTop w:val="0"/>
                  <w:marBottom w:val="0"/>
                  <w:divBdr>
                    <w:top w:val="none" w:sz="0" w:space="0" w:color="auto"/>
                    <w:left w:val="none" w:sz="0" w:space="0" w:color="auto"/>
                    <w:bottom w:val="none" w:sz="0" w:space="0" w:color="auto"/>
                    <w:right w:val="none" w:sz="0" w:space="0" w:color="auto"/>
                  </w:divBdr>
                  <w:divsChild>
                    <w:div w:id="1774472446">
                      <w:marLeft w:val="0"/>
                      <w:marRight w:val="0"/>
                      <w:marTop w:val="0"/>
                      <w:marBottom w:val="0"/>
                      <w:divBdr>
                        <w:top w:val="none" w:sz="0" w:space="0" w:color="auto"/>
                        <w:left w:val="none" w:sz="0" w:space="0" w:color="auto"/>
                        <w:bottom w:val="none" w:sz="0" w:space="0" w:color="auto"/>
                        <w:right w:val="none" w:sz="0" w:space="0" w:color="auto"/>
                      </w:divBdr>
                      <w:divsChild>
                        <w:div w:id="828061866">
                          <w:marLeft w:val="0"/>
                          <w:marRight w:val="0"/>
                          <w:marTop w:val="0"/>
                          <w:marBottom w:val="0"/>
                          <w:divBdr>
                            <w:top w:val="none" w:sz="0" w:space="0" w:color="auto"/>
                            <w:left w:val="none" w:sz="0" w:space="0" w:color="auto"/>
                            <w:bottom w:val="none" w:sz="0" w:space="0" w:color="auto"/>
                            <w:right w:val="none" w:sz="0" w:space="0" w:color="auto"/>
                          </w:divBdr>
                          <w:divsChild>
                            <w:div w:id="1519734637">
                              <w:marLeft w:val="0"/>
                              <w:marRight w:val="0"/>
                              <w:marTop w:val="0"/>
                              <w:marBottom w:val="0"/>
                              <w:divBdr>
                                <w:top w:val="none" w:sz="0" w:space="0" w:color="auto"/>
                                <w:left w:val="none" w:sz="0" w:space="0" w:color="auto"/>
                                <w:bottom w:val="none" w:sz="0" w:space="0" w:color="auto"/>
                                <w:right w:val="none" w:sz="0" w:space="0" w:color="auto"/>
                              </w:divBdr>
                              <w:divsChild>
                                <w:div w:id="1142116396">
                                  <w:marLeft w:val="0"/>
                                  <w:marRight w:val="0"/>
                                  <w:marTop w:val="0"/>
                                  <w:marBottom w:val="0"/>
                                  <w:divBdr>
                                    <w:top w:val="none" w:sz="0" w:space="0" w:color="auto"/>
                                    <w:left w:val="none" w:sz="0" w:space="0" w:color="auto"/>
                                    <w:bottom w:val="none" w:sz="0" w:space="0" w:color="auto"/>
                                    <w:right w:val="none" w:sz="0" w:space="0" w:color="auto"/>
                                  </w:divBdr>
                                  <w:divsChild>
                                    <w:div w:id="76561988">
                                      <w:marLeft w:val="0"/>
                                      <w:marRight w:val="0"/>
                                      <w:marTop w:val="0"/>
                                      <w:marBottom w:val="0"/>
                                      <w:divBdr>
                                        <w:top w:val="none" w:sz="0" w:space="0" w:color="auto"/>
                                        <w:left w:val="none" w:sz="0" w:space="0" w:color="auto"/>
                                        <w:bottom w:val="none" w:sz="0" w:space="0" w:color="auto"/>
                                        <w:right w:val="none" w:sz="0" w:space="0" w:color="auto"/>
                                      </w:divBdr>
                                      <w:divsChild>
                                        <w:div w:id="1731150889">
                                          <w:marLeft w:val="0"/>
                                          <w:marRight w:val="0"/>
                                          <w:marTop w:val="0"/>
                                          <w:marBottom w:val="0"/>
                                          <w:divBdr>
                                            <w:top w:val="none" w:sz="0" w:space="0" w:color="auto"/>
                                            <w:left w:val="none" w:sz="0" w:space="0" w:color="auto"/>
                                            <w:bottom w:val="none" w:sz="0" w:space="0" w:color="auto"/>
                                            <w:right w:val="none" w:sz="0" w:space="0" w:color="auto"/>
                                          </w:divBdr>
                                          <w:divsChild>
                                            <w:div w:id="550306595">
                                              <w:marLeft w:val="0"/>
                                              <w:marRight w:val="0"/>
                                              <w:marTop w:val="0"/>
                                              <w:marBottom w:val="0"/>
                                              <w:divBdr>
                                                <w:top w:val="none" w:sz="0" w:space="0" w:color="auto"/>
                                                <w:left w:val="none" w:sz="0" w:space="0" w:color="auto"/>
                                                <w:bottom w:val="none" w:sz="0" w:space="0" w:color="auto"/>
                                                <w:right w:val="none" w:sz="0" w:space="0" w:color="auto"/>
                                              </w:divBdr>
                                              <w:divsChild>
                                                <w:div w:id="816185935">
                                                  <w:marLeft w:val="0"/>
                                                  <w:marRight w:val="0"/>
                                                  <w:marTop w:val="0"/>
                                                  <w:marBottom w:val="0"/>
                                                  <w:divBdr>
                                                    <w:top w:val="none" w:sz="0" w:space="0" w:color="auto"/>
                                                    <w:left w:val="none" w:sz="0" w:space="0" w:color="auto"/>
                                                    <w:bottom w:val="none" w:sz="0" w:space="0" w:color="auto"/>
                                                    <w:right w:val="none" w:sz="0" w:space="0" w:color="auto"/>
                                                  </w:divBdr>
                                                  <w:divsChild>
                                                    <w:div w:id="437332796">
                                                      <w:marLeft w:val="0"/>
                                                      <w:marRight w:val="0"/>
                                                      <w:marTop w:val="0"/>
                                                      <w:marBottom w:val="0"/>
                                                      <w:divBdr>
                                                        <w:top w:val="none" w:sz="0" w:space="0" w:color="auto"/>
                                                        <w:left w:val="none" w:sz="0" w:space="0" w:color="auto"/>
                                                        <w:bottom w:val="none" w:sz="0" w:space="0" w:color="auto"/>
                                                        <w:right w:val="none" w:sz="0" w:space="0" w:color="auto"/>
                                                      </w:divBdr>
                                                      <w:divsChild>
                                                        <w:div w:id="1790274525">
                                                          <w:marLeft w:val="0"/>
                                                          <w:marRight w:val="0"/>
                                                          <w:marTop w:val="0"/>
                                                          <w:marBottom w:val="0"/>
                                                          <w:divBdr>
                                                            <w:top w:val="none" w:sz="0" w:space="0" w:color="auto"/>
                                                            <w:left w:val="none" w:sz="0" w:space="0" w:color="auto"/>
                                                            <w:bottom w:val="none" w:sz="0" w:space="0" w:color="auto"/>
                                                            <w:right w:val="none" w:sz="0" w:space="0" w:color="auto"/>
                                                          </w:divBdr>
                                                          <w:divsChild>
                                                            <w:div w:id="1213033419">
                                                              <w:marLeft w:val="0"/>
                                                              <w:marRight w:val="0"/>
                                                              <w:marTop w:val="0"/>
                                                              <w:marBottom w:val="0"/>
                                                              <w:divBdr>
                                                                <w:top w:val="none" w:sz="0" w:space="0" w:color="auto"/>
                                                                <w:left w:val="none" w:sz="0" w:space="0" w:color="auto"/>
                                                                <w:bottom w:val="none" w:sz="0" w:space="0" w:color="auto"/>
                                                                <w:right w:val="none" w:sz="0" w:space="0" w:color="auto"/>
                                                              </w:divBdr>
                                                              <w:divsChild>
                                                                <w:div w:id="1586300753">
                                                                  <w:marLeft w:val="0"/>
                                                                  <w:marRight w:val="0"/>
                                                                  <w:marTop w:val="0"/>
                                                                  <w:marBottom w:val="0"/>
                                                                  <w:divBdr>
                                                                    <w:top w:val="none" w:sz="0" w:space="0" w:color="auto"/>
                                                                    <w:left w:val="none" w:sz="0" w:space="0" w:color="auto"/>
                                                                    <w:bottom w:val="none" w:sz="0" w:space="0" w:color="auto"/>
                                                                    <w:right w:val="none" w:sz="0" w:space="0" w:color="auto"/>
                                                                  </w:divBdr>
                                                                  <w:divsChild>
                                                                    <w:div w:id="82149210">
                                                                      <w:marLeft w:val="0"/>
                                                                      <w:marRight w:val="0"/>
                                                                      <w:marTop w:val="0"/>
                                                                      <w:marBottom w:val="0"/>
                                                                      <w:divBdr>
                                                                        <w:top w:val="none" w:sz="0" w:space="0" w:color="auto"/>
                                                                        <w:left w:val="none" w:sz="0" w:space="0" w:color="auto"/>
                                                                        <w:bottom w:val="none" w:sz="0" w:space="0" w:color="auto"/>
                                                                        <w:right w:val="none" w:sz="0" w:space="0" w:color="auto"/>
                                                                      </w:divBdr>
                                                                    </w:div>
                                                                    <w:div w:id="1120881678">
                                                                      <w:marLeft w:val="0"/>
                                                                      <w:marRight w:val="0"/>
                                                                      <w:marTop w:val="0"/>
                                                                      <w:marBottom w:val="0"/>
                                                                      <w:divBdr>
                                                                        <w:top w:val="none" w:sz="0" w:space="0" w:color="auto"/>
                                                                        <w:left w:val="none" w:sz="0" w:space="0" w:color="auto"/>
                                                                        <w:bottom w:val="none" w:sz="0" w:space="0" w:color="auto"/>
                                                                        <w:right w:val="none" w:sz="0" w:space="0" w:color="auto"/>
                                                                      </w:divBdr>
                                                                    </w:div>
                                                                    <w:div w:id="1291740812">
                                                                      <w:marLeft w:val="0"/>
                                                                      <w:marRight w:val="0"/>
                                                                      <w:marTop w:val="0"/>
                                                                      <w:marBottom w:val="0"/>
                                                                      <w:divBdr>
                                                                        <w:top w:val="none" w:sz="0" w:space="0" w:color="auto"/>
                                                                        <w:left w:val="none" w:sz="0" w:space="0" w:color="auto"/>
                                                                        <w:bottom w:val="none" w:sz="0" w:space="0" w:color="auto"/>
                                                                        <w:right w:val="none" w:sz="0" w:space="0" w:color="auto"/>
                                                                      </w:divBdr>
                                                                    </w:div>
                                                                    <w:div w:id="10911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1157985">
      <w:bodyDiv w:val="1"/>
      <w:marLeft w:val="0"/>
      <w:marRight w:val="0"/>
      <w:marTop w:val="0"/>
      <w:marBottom w:val="0"/>
      <w:divBdr>
        <w:top w:val="none" w:sz="0" w:space="0" w:color="auto"/>
        <w:left w:val="none" w:sz="0" w:space="0" w:color="auto"/>
        <w:bottom w:val="none" w:sz="0" w:space="0" w:color="auto"/>
        <w:right w:val="none" w:sz="0" w:space="0" w:color="auto"/>
      </w:divBdr>
      <w:divsChild>
        <w:div w:id="1531650884">
          <w:marLeft w:val="0"/>
          <w:marRight w:val="0"/>
          <w:marTop w:val="0"/>
          <w:marBottom w:val="0"/>
          <w:divBdr>
            <w:top w:val="none" w:sz="0" w:space="0" w:color="auto"/>
            <w:left w:val="none" w:sz="0" w:space="0" w:color="auto"/>
            <w:bottom w:val="none" w:sz="0" w:space="0" w:color="auto"/>
            <w:right w:val="none" w:sz="0" w:space="0" w:color="auto"/>
          </w:divBdr>
          <w:divsChild>
            <w:div w:id="1395087298">
              <w:marLeft w:val="0"/>
              <w:marRight w:val="0"/>
              <w:marTop w:val="0"/>
              <w:marBottom w:val="0"/>
              <w:divBdr>
                <w:top w:val="none" w:sz="0" w:space="0" w:color="auto"/>
                <w:left w:val="none" w:sz="0" w:space="0" w:color="auto"/>
                <w:bottom w:val="none" w:sz="0" w:space="0" w:color="auto"/>
                <w:right w:val="none" w:sz="0" w:space="0" w:color="auto"/>
              </w:divBdr>
              <w:divsChild>
                <w:div w:id="858395151">
                  <w:marLeft w:val="0"/>
                  <w:marRight w:val="0"/>
                  <w:marTop w:val="0"/>
                  <w:marBottom w:val="0"/>
                  <w:divBdr>
                    <w:top w:val="none" w:sz="0" w:space="0" w:color="auto"/>
                    <w:left w:val="none" w:sz="0" w:space="0" w:color="auto"/>
                    <w:bottom w:val="none" w:sz="0" w:space="0" w:color="auto"/>
                    <w:right w:val="none" w:sz="0" w:space="0" w:color="auto"/>
                  </w:divBdr>
                  <w:divsChild>
                    <w:div w:id="1882940965">
                      <w:marLeft w:val="0"/>
                      <w:marRight w:val="0"/>
                      <w:marTop w:val="0"/>
                      <w:marBottom w:val="0"/>
                      <w:divBdr>
                        <w:top w:val="none" w:sz="0" w:space="0" w:color="auto"/>
                        <w:left w:val="none" w:sz="0" w:space="0" w:color="auto"/>
                        <w:bottom w:val="none" w:sz="0" w:space="0" w:color="auto"/>
                        <w:right w:val="none" w:sz="0" w:space="0" w:color="auto"/>
                      </w:divBdr>
                      <w:divsChild>
                        <w:div w:id="164442895">
                          <w:marLeft w:val="0"/>
                          <w:marRight w:val="0"/>
                          <w:marTop w:val="0"/>
                          <w:marBottom w:val="0"/>
                          <w:divBdr>
                            <w:top w:val="none" w:sz="0" w:space="0" w:color="auto"/>
                            <w:left w:val="none" w:sz="0" w:space="0" w:color="auto"/>
                            <w:bottom w:val="none" w:sz="0" w:space="0" w:color="auto"/>
                            <w:right w:val="none" w:sz="0" w:space="0" w:color="auto"/>
                          </w:divBdr>
                          <w:divsChild>
                            <w:div w:id="878204047">
                              <w:marLeft w:val="0"/>
                              <w:marRight w:val="0"/>
                              <w:marTop w:val="0"/>
                              <w:marBottom w:val="0"/>
                              <w:divBdr>
                                <w:top w:val="none" w:sz="0" w:space="0" w:color="auto"/>
                                <w:left w:val="none" w:sz="0" w:space="0" w:color="auto"/>
                                <w:bottom w:val="none" w:sz="0" w:space="0" w:color="auto"/>
                                <w:right w:val="none" w:sz="0" w:space="0" w:color="auto"/>
                              </w:divBdr>
                              <w:divsChild>
                                <w:div w:id="1291016233">
                                  <w:marLeft w:val="0"/>
                                  <w:marRight w:val="0"/>
                                  <w:marTop w:val="0"/>
                                  <w:marBottom w:val="0"/>
                                  <w:divBdr>
                                    <w:top w:val="none" w:sz="0" w:space="0" w:color="auto"/>
                                    <w:left w:val="none" w:sz="0" w:space="0" w:color="auto"/>
                                    <w:bottom w:val="none" w:sz="0" w:space="0" w:color="auto"/>
                                    <w:right w:val="none" w:sz="0" w:space="0" w:color="auto"/>
                                  </w:divBdr>
                                  <w:divsChild>
                                    <w:div w:id="1026324714">
                                      <w:marLeft w:val="0"/>
                                      <w:marRight w:val="0"/>
                                      <w:marTop w:val="0"/>
                                      <w:marBottom w:val="0"/>
                                      <w:divBdr>
                                        <w:top w:val="none" w:sz="0" w:space="0" w:color="auto"/>
                                        <w:left w:val="none" w:sz="0" w:space="0" w:color="auto"/>
                                        <w:bottom w:val="none" w:sz="0" w:space="0" w:color="auto"/>
                                        <w:right w:val="none" w:sz="0" w:space="0" w:color="auto"/>
                                      </w:divBdr>
                                      <w:divsChild>
                                        <w:div w:id="1156216465">
                                          <w:marLeft w:val="0"/>
                                          <w:marRight w:val="0"/>
                                          <w:marTop w:val="0"/>
                                          <w:marBottom w:val="0"/>
                                          <w:divBdr>
                                            <w:top w:val="none" w:sz="0" w:space="0" w:color="auto"/>
                                            <w:left w:val="none" w:sz="0" w:space="0" w:color="auto"/>
                                            <w:bottom w:val="none" w:sz="0" w:space="0" w:color="auto"/>
                                            <w:right w:val="none" w:sz="0" w:space="0" w:color="auto"/>
                                          </w:divBdr>
                                          <w:divsChild>
                                            <w:div w:id="1473255000">
                                              <w:marLeft w:val="0"/>
                                              <w:marRight w:val="0"/>
                                              <w:marTop w:val="0"/>
                                              <w:marBottom w:val="0"/>
                                              <w:divBdr>
                                                <w:top w:val="none" w:sz="0" w:space="0" w:color="auto"/>
                                                <w:left w:val="none" w:sz="0" w:space="0" w:color="auto"/>
                                                <w:bottom w:val="none" w:sz="0" w:space="0" w:color="auto"/>
                                                <w:right w:val="none" w:sz="0" w:space="0" w:color="auto"/>
                                              </w:divBdr>
                                              <w:divsChild>
                                                <w:div w:id="58944662">
                                                  <w:marLeft w:val="0"/>
                                                  <w:marRight w:val="0"/>
                                                  <w:marTop w:val="0"/>
                                                  <w:marBottom w:val="0"/>
                                                  <w:divBdr>
                                                    <w:top w:val="none" w:sz="0" w:space="0" w:color="auto"/>
                                                    <w:left w:val="none" w:sz="0" w:space="0" w:color="auto"/>
                                                    <w:bottom w:val="none" w:sz="0" w:space="0" w:color="auto"/>
                                                    <w:right w:val="none" w:sz="0" w:space="0" w:color="auto"/>
                                                  </w:divBdr>
                                                  <w:divsChild>
                                                    <w:div w:id="981622220">
                                                      <w:marLeft w:val="0"/>
                                                      <w:marRight w:val="0"/>
                                                      <w:marTop w:val="0"/>
                                                      <w:marBottom w:val="0"/>
                                                      <w:divBdr>
                                                        <w:top w:val="none" w:sz="0" w:space="0" w:color="auto"/>
                                                        <w:left w:val="none" w:sz="0" w:space="0" w:color="auto"/>
                                                        <w:bottom w:val="none" w:sz="0" w:space="0" w:color="auto"/>
                                                        <w:right w:val="none" w:sz="0" w:space="0" w:color="auto"/>
                                                      </w:divBdr>
                                                      <w:divsChild>
                                                        <w:div w:id="523053891">
                                                          <w:marLeft w:val="0"/>
                                                          <w:marRight w:val="0"/>
                                                          <w:marTop w:val="0"/>
                                                          <w:marBottom w:val="0"/>
                                                          <w:divBdr>
                                                            <w:top w:val="none" w:sz="0" w:space="0" w:color="auto"/>
                                                            <w:left w:val="none" w:sz="0" w:space="0" w:color="auto"/>
                                                            <w:bottom w:val="none" w:sz="0" w:space="0" w:color="auto"/>
                                                            <w:right w:val="none" w:sz="0" w:space="0" w:color="auto"/>
                                                          </w:divBdr>
                                                          <w:divsChild>
                                                            <w:div w:id="387192244">
                                                              <w:marLeft w:val="0"/>
                                                              <w:marRight w:val="0"/>
                                                              <w:marTop w:val="0"/>
                                                              <w:marBottom w:val="0"/>
                                                              <w:divBdr>
                                                                <w:top w:val="none" w:sz="0" w:space="0" w:color="auto"/>
                                                                <w:left w:val="none" w:sz="0" w:space="0" w:color="auto"/>
                                                                <w:bottom w:val="none" w:sz="0" w:space="0" w:color="auto"/>
                                                                <w:right w:val="none" w:sz="0" w:space="0" w:color="auto"/>
                                                              </w:divBdr>
                                                              <w:divsChild>
                                                                <w:div w:id="1771003628">
                                                                  <w:marLeft w:val="0"/>
                                                                  <w:marRight w:val="0"/>
                                                                  <w:marTop w:val="0"/>
                                                                  <w:marBottom w:val="0"/>
                                                                  <w:divBdr>
                                                                    <w:top w:val="none" w:sz="0" w:space="0" w:color="auto"/>
                                                                    <w:left w:val="none" w:sz="0" w:space="0" w:color="auto"/>
                                                                    <w:bottom w:val="none" w:sz="0" w:space="0" w:color="auto"/>
                                                                    <w:right w:val="none" w:sz="0" w:space="0" w:color="auto"/>
                                                                  </w:divBdr>
                                                                  <w:divsChild>
                                                                    <w:div w:id="659388008">
                                                                      <w:marLeft w:val="0"/>
                                                                      <w:marRight w:val="0"/>
                                                                      <w:marTop w:val="0"/>
                                                                      <w:marBottom w:val="0"/>
                                                                      <w:divBdr>
                                                                        <w:top w:val="none" w:sz="0" w:space="0" w:color="auto"/>
                                                                        <w:left w:val="none" w:sz="0" w:space="0" w:color="auto"/>
                                                                        <w:bottom w:val="none" w:sz="0" w:space="0" w:color="auto"/>
                                                                        <w:right w:val="none" w:sz="0" w:space="0" w:color="auto"/>
                                                                      </w:divBdr>
                                                                    </w:div>
                                                                    <w:div w:id="773942340">
                                                                      <w:marLeft w:val="0"/>
                                                                      <w:marRight w:val="0"/>
                                                                      <w:marTop w:val="0"/>
                                                                      <w:marBottom w:val="0"/>
                                                                      <w:divBdr>
                                                                        <w:top w:val="none" w:sz="0" w:space="0" w:color="auto"/>
                                                                        <w:left w:val="none" w:sz="0" w:space="0" w:color="auto"/>
                                                                        <w:bottom w:val="none" w:sz="0" w:space="0" w:color="auto"/>
                                                                        <w:right w:val="none" w:sz="0" w:space="0" w:color="auto"/>
                                                                      </w:divBdr>
                                                                    </w:div>
                                                                    <w:div w:id="2646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503534">
      <w:bodyDiv w:val="1"/>
      <w:marLeft w:val="0"/>
      <w:marRight w:val="0"/>
      <w:marTop w:val="0"/>
      <w:marBottom w:val="0"/>
      <w:divBdr>
        <w:top w:val="none" w:sz="0" w:space="0" w:color="auto"/>
        <w:left w:val="none" w:sz="0" w:space="0" w:color="auto"/>
        <w:bottom w:val="none" w:sz="0" w:space="0" w:color="auto"/>
        <w:right w:val="none" w:sz="0" w:space="0" w:color="auto"/>
      </w:divBdr>
      <w:divsChild>
        <w:div w:id="1952586957">
          <w:marLeft w:val="0"/>
          <w:marRight w:val="0"/>
          <w:marTop w:val="0"/>
          <w:marBottom w:val="0"/>
          <w:divBdr>
            <w:top w:val="none" w:sz="0" w:space="0" w:color="auto"/>
            <w:left w:val="none" w:sz="0" w:space="0" w:color="auto"/>
            <w:bottom w:val="none" w:sz="0" w:space="0" w:color="auto"/>
            <w:right w:val="none" w:sz="0" w:space="0" w:color="auto"/>
          </w:divBdr>
          <w:divsChild>
            <w:div w:id="50160463">
              <w:marLeft w:val="0"/>
              <w:marRight w:val="0"/>
              <w:marTop w:val="0"/>
              <w:marBottom w:val="0"/>
              <w:divBdr>
                <w:top w:val="none" w:sz="0" w:space="0" w:color="auto"/>
                <w:left w:val="none" w:sz="0" w:space="0" w:color="auto"/>
                <w:bottom w:val="none" w:sz="0" w:space="0" w:color="auto"/>
                <w:right w:val="none" w:sz="0" w:space="0" w:color="auto"/>
              </w:divBdr>
              <w:divsChild>
                <w:div w:id="335810458">
                  <w:marLeft w:val="0"/>
                  <w:marRight w:val="0"/>
                  <w:marTop w:val="0"/>
                  <w:marBottom w:val="0"/>
                  <w:divBdr>
                    <w:top w:val="none" w:sz="0" w:space="0" w:color="auto"/>
                    <w:left w:val="none" w:sz="0" w:space="0" w:color="auto"/>
                    <w:bottom w:val="none" w:sz="0" w:space="0" w:color="auto"/>
                    <w:right w:val="none" w:sz="0" w:space="0" w:color="auto"/>
                  </w:divBdr>
                  <w:divsChild>
                    <w:div w:id="1786652755">
                      <w:marLeft w:val="0"/>
                      <w:marRight w:val="0"/>
                      <w:marTop w:val="0"/>
                      <w:marBottom w:val="0"/>
                      <w:divBdr>
                        <w:top w:val="none" w:sz="0" w:space="0" w:color="auto"/>
                        <w:left w:val="none" w:sz="0" w:space="0" w:color="auto"/>
                        <w:bottom w:val="none" w:sz="0" w:space="0" w:color="auto"/>
                        <w:right w:val="none" w:sz="0" w:space="0" w:color="auto"/>
                      </w:divBdr>
                      <w:divsChild>
                        <w:div w:id="789321752">
                          <w:marLeft w:val="0"/>
                          <w:marRight w:val="0"/>
                          <w:marTop w:val="0"/>
                          <w:marBottom w:val="0"/>
                          <w:divBdr>
                            <w:top w:val="none" w:sz="0" w:space="0" w:color="auto"/>
                            <w:left w:val="none" w:sz="0" w:space="0" w:color="auto"/>
                            <w:bottom w:val="none" w:sz="0" w:space="0" w:color="auto"/>
                            <w:right w:val="none" w:sz="0" w:space="0" w:color="auto"/>
                          </w:divBdr>
                          <w:divsChild>
                            <w:div w:id="185872428">
                              <w:marLeft w:val="0"/>
                              <w:marRight w:val="0"/>
                              <w:marTop w:val="0"/>
                              <w:marBottom w:val="0"/>
                              <w:divBdr>
                                <w:top w:val="none" w:sz="0" w:space="0" w:color="auto"/>
                                <w:left w:val="none" w:sz="0" w:space="0" w:color="auto"/>
                                <w:bottom w:val="none" w:sz="0" w:space="0" w:color="auto"/>
                                <w:right w:val="none" w:sz="0" w:space="0" w:color="auto"/>
                              </w:divBdr>
                              <w:divsChild>
                                <w:div w:id="1875800222">
                                  <w:marLeft w:val="0"/>
                                  <w:marRight w:val="0"/>
                                  <w:marTop w:val="0"/>
                                  <w:marBottom w:val="0"/>
                                  <w:divBdr>
                                    <w:top w:val="none" w:sz="0" w:space="0" w:color="auto"/>
                                    <w:left w:val="none" w:sz="0" w:space="0" w:color="auto"/>
                                    <w:bottom w:val="none" w:sz="0" w:space="0" w:color="auto"/>
                                    <w:right w:val="none" w:sz="0" w:space="0" w:color="auto"/>
                                  </w:divBdr>
                                  <w:divsChild>
                                    <w:div w:id="472600084">
                                      <w:marLeft w:val="0"/>
                                      <w:marRight w:val="0"/>
                                      <w:marTop w:val="0"/>
                                      <w:marBottom w:val="0"/>
                                      <w:divBdr>
                                        <w:top w:val="none" w:sz="0" w:space="0" w:color="auto"/>
                                        <w:left w:val="none" w:sz="0" w:space="0" w:color="auto"/>
                                        <w:bottom w:val="none" w:sz="0" w:space="0" w:color="auto"/>
                                        <w:right w:val="none" w:sz="0" w:space="0" w:color="auto"/>
                                      </w:divBdr>
                                      <w:divsChild>
                                        <w:div w:id="347756961">
                                          <w:marLeft w:val="0"/>
                                          <w:marRight w:val="0"/>
                                          <w:marTop w:val="0"/>
                                          <w:marBottom w:val="0"/>
                                          <w:divBdr>
                                            <w:top w:val="none" w:sz="0" w:space="0" w:color="auto"/>
                                            <w:left w:val="none" w:sz="0" w:space="0" w:color="auto"/>
                                            <w:bottom w:val="none" w:sz="0" w:space="0" w:color="auto"/>
                                            <w:right w:val="none" w:sz="0" w:space="0" w:color="auto"/>
                                          </w:divBdr>
                                          <w:divsChild>
                                            <w:div w:id="201599710">
                                              <w:marLeft w:val="0"/>
                                              <w:marRight w:val="0"/>
                                              <w:marTop w:val="0"/>
                                              <w:marBottom w:val="0"/>
                                              <w:divBdr>
                                                <w:top w:val="none" w:sz="0" w:space="0" w:color="auto"/>
                                                <w:left w:val="none" w:sz="0" w:space="0" w:color="auto"/>
                                                <w:bottom w:val="none" w:sz="0" w:space="0" w:color="auto"/>
                                                <w:right w:val="none" w:sz="0" w:space="0" w:color="auto"/>
                                              </w:divBdr>
                                              <w:divsChild>
                                                <w:div w:id="145443559">
                                                  <w:marLeft w:val="0"/>
                                                  <w:marRight w:val="0"/>
                                                  <w:marTop w:val="0"/>
                                                  <w:marBottom w:val="0"/>
                                                  <w:divBdr>
                                                    <w:top w:val="none" w:sz="0" w:space="0" w:color="auto"/>
                                                    <w:left w:val="none" w:sz="0" w:space="0" w:color="auto"/>
                                                    <w:bottom w:val="none" w:sz="0" w:space="0" w:color="auto"/>
                                                    <w:right w:val="none" w:sz="0" w:space="0" w:color="auto"/>
                                                  </w:divBdr>
                                                  <w:divsChild>
                                                    <w:div w:id="1120566778">
                                                      <w:marLeft w:val="0"/>
                                                      <w:marRight w:val="0"/>
                                                      <w:marTop w:val="0"/>
                                                      <w:marBottom w:val="0"/>
                                                      <w:divBdr>
                                                        <w:top w:val="none" w:sz="0" w:space="0" w:color="auto"/>
                                                        <w:left w:val="none" w:sz="0" w:space="0" w:color="auto"/>
                                                        <w:bottom w:val="none" w:sz="0" w:space="0" w:color="auto"/>
                                                        <w:right w:val="none" w:sz="0" w:space="0" w:color="auto"/>
                                                      </w:divBdr>
                                                      <w:divsChild>
                                                        <w:div w:id="1465469375">
                                                          <w:marLeft w:val="0"/>
                                                          <w:marRight w:val="0"/>
                                                          <w:marTop w:val="0"/>
                                                          <w:marBottom w:val="0"/>
                                                          <w:divBdr>
                                                            <w:top w:val="none" w:sz="0" w:space="0" w:color="auto"/>
                                                            <w:left w:val="none" w:sz="0" w:space="0" w:color="auto"/>
                                                            <w:bottom w:val="none" w:sz="0" w:space="0" w:color="auto"/>
                                                            <w:right w:val="none" w:sz="0" w:space="0" w:color="auto"/>
                                                          </w:divBdr>
                                                          <w:divsChild>
                                                            <w:div w:id="606546482">
                                                              <w:marLeft w:val="0"/>
                                                              <w:marRight w:val="0"/>
                                                              <w:marTop w:val="0"/>
                                                              <w:marBottom w:val="0"/>
                                                              <w:divBdr>
                                                                <w:top w:val="none" w:sz="0" w:space="0" w:color="auto"/>
                                                                <w:left w:val="none" w:sz="0" w:space="0" w:color="auto"/>
                                                                <w:bottom w:val="none" w:sz="0" w:space="0" w:color="auto"/>
                                                                <w:right w:val="none" w:sz="0" w:space="0" w:color="auto"/>
                                                              </w:divBdr>
                                                              <w:divsChild>
                                                                <w:div w:id="1209218873">
                                                                  <w:marLeft w:val="0"/>
                                                                  <w:marRight w:val="0"/>
                                                                  <w:marTop w:val="0"/>
                                                                  <w:marBottom w:val="0"/>
                                                                  <w:divBdr>
                                                                    <w:top w:val="none" w:sz="0" w:space="0" w:color="auto"/>
                                                                    <w:left w:val="none" w:sz="0" w:space="0" w:color="auto"/>
                                                                    <w:bottom w:val="none" w:sz="0" w:space="0" w:color="auto"/>
                                                                    <w:right w:val="none" w:sz="0" w:space="0" w:color="auto"/>
                                                                  </w:divBdr>
                                                                  <w:divsChild>
                                                                    <w:div w:id="1345091785">
                                                                      <w:marLeft w:val="0"/>
                                                                      <w:marRight w:val="0"/>
                                                                      <w:marTop w:val="0"/>
                                                                      <w:marBottom w:val="0"/>
                                                                      <w:divBdr>
                                                                        <w:top w:val="none" w:sz="0" w:space="0" w:color="auto"/>
                                                                        <w:left w:val="none" w:sz="0" w:space="0" w:color="auto"/>
                                                                        <w:bottom w:val="none" w:sz="0" w:space="0" w:color="auto"/>
                                                                        <w:right w:val="none" w:sz="0" w:space="0" w:color="auto"/>
                                                                      </w:divBdr>
                                                                    </w:div>
                                                                    <w:div w:id="1485318467">
                                                                      <w:marLeft w:val="0"/>
                                                                      <w:marRight w:val="0"/>
                                                                      <w:marTop w:val="0"/>
                                                                      <w:marBottom w:val="0"/>
                                                                      <w:divBdr>
                                                                        <w:top w:val="none" w:sz="0" w:space="0" w:color="auto"/>
                                                                        <w:left w:val="none" w:sz="0" w:space="0" w:color="auto"/>
                                                                        <w:bottom w:val="none" w:sz="0" w:space="0" w:color="auto"/>
                                                                        <w:right w:val="none" w:sz="0" w:space="0" w:color="auto"/>
                                                                      </w:divBdr>
                                                                    </w:div>
                                                                    <w:div w:id="558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6728487">
      <w:bodyDiv w:val="1"/>
      <w:marLeft w:val="0"/>
      <w:marRight w:val="0"/>
      <w:marTop w:val="0"/>
      <w:marBottom w:val="0"/>
      <w:divBdr>
        <w:top w:val="none" w:sz="0" w:space="0" w:color="auto"/>
        <w:left w:val="none" w:sz="0" w:space="0" w:color="auto"/>
        <w:bottom w:val="none" w:sz="0" w:space="0" w:color="auto"/>
        <w:right w:val="none" w:sz="0" w:space="0" w:color="auto"/>
      </w:divBdr>
      <w:divsChild>
        <w:div w:id="343627085">
          <w:marLeft w:val="0"/>
          <w:marRight w:val="0"/>
          <w:marTop w:val="0"/>
          <w:marBottom w:val="0"/>
          <w:divBdr>
            <w:top w:val="none" w:sz="0" w:space="0" w:color="auto"/>
            <w:left w:val="none" w:sz="0" w:space="0" w:color="auto"/>
            <w:bottom w:val="none" w:sz="0" w:space="0" w:color="auto"/>
            <w:right w:val="none" w:sz="0" w:space="0" w:color="auto"/>
          </w:divBdr>
          <w:divsChild>
            <w:div w:id="1017655033">
              <w:marLeft w:val="0"/>
              <w:marRight w:val="0"/>
              <w:marTop w:val="0"/>
              <w:marBottom w:val="0"/>
              <w:divBdr>
                <w:top w:val="none" w:sz="0" w:space="0" w:color="auto"/>
                <w:left w:val="none" w:sz="0" w:space="0" w:color="auto"/>
                <w:bottom w:val="none" w:sz="0" w:space="0" w:color="auto"/>
                <w:right w:val="none" w:sz="0" w:space="0" w:color="auto"/>
              </w:divBdr>
              <w:divsChild>
                <w:div w:id="979580249">
                  <w:marLeft w:val="0"/>
                  <w:marRight w:val="0"/>
                  <w:marTop w:val="0"/>
                  <w:marBottom w:val="0"/>
                  <w:divBdr>
                    <w:top w:val="none" w:sz="0" w:space="0" w:color="auto"/>
                    <w:left w:val="none" w:sz="0" w:space="0" w:color="auto"/>
                    <w:bottom w:val="none" w:sz="0" w:space="0" w:color="auto"/>
                    <w:right w:val="none" w:sz="0" w:space="0" w:color="auto"/>
                  </w:divBdr>
                  <w:divsChild>
                    <w:div w:id="1763145024">
                      <w:marLeft w:val="0"/>
                      <w:marRight w:val="0"/>
                      <w:marTop w:val="0"/>
                      <w:marBottom w:val="0"/>
                      <w:divBdr>
                        <w:top w:val="none" w:sz="0" w:space="0" w:color="auto"/>
                        <w:left w:val="none" w:sz="0" w:space="0" w:color="auto"/>
                        <w:bottom w:val="none" w:sz="0" w:space="0" w:color="auto"/>
                        <w:right w:val="none" w:sz="0" w:space="0" w:color="auto"/>
                      </w:divBdr>
                      <w:divsChild>
                        <w:div w:id="668405897">
                          <w:marLeft w:val="0"/>
                          <w:marRight w:val="0"/>
                          <w:marTop w:val="0"/>
                          <w:marBottom w:val="0"/>
                          <w:divBdr>
                            <w:top w:val="none" w:sz="0" w:space="0" w:color="auto"/>
                            <w:left w:val="none" w:sz="0" w:space="0" w:color="auto"/>
                            <w:bottom w:val="none" w:sz="0" w:space="0" w:color="auto"/>
                            <w:right w:val="none" w:sz="0" w:space="0" w:color="auto"/>
                          </w:divBdr>
                          <w:divsChild>
                            <w:div w:id="1235051037">
                              <w:marLeft w:val="0"/>
                              <w:marRight w:val="0"/>
                              <w:marTop w:val="0"/>
                              <w:marBottom w:val="0"/>
                              <w:divBdr>
                                <w:top w:val="none" w:sz="0" w:space="0" w:color="auto"/>
                                <w:left w:val="none" w:sz="0" w:space="0" w:color="auto"/>
                                <w:bottom w:val="none" w:sz="0" w:space="0" w:color="auto"/>
                                <w:right w:val="none" w:sz="0" w:space="0" w:color="auto"/>
                              </w:divBdr>
                              <w:divsChild>
                                <w:div w:id="135532056">
                                  <w:marLeft w:val="0"/>
                                  <w:marRight w:val="0"/>
                                  <w:marTop w:val="0"/>
                                  <w:marBottom w:val="0"/>
                                  <w:divBdr>
                                    <w:top w:val="none" w:sz="0" w:space="0" w:color="auto"/>
                                    <w:left w:val="none" w:sz="0" w:space="0" w:color="auto"/>
                                    <w:bottom w:val="none" w:sz="0" w:space="0" w:color="auto"/>
                                    <w:right w:val="none" w:sz="0" w:space="0" w:color="auto"/>
                                  </w:divBdr>
                                  <w:divsChild>
                                    <w:div w:id="417792200">
                                      <w:marLeft w:val="0"/>
                                      <w:marRight w:val="0"/>
                                      <w:marTop w:val="0"/>
                                      <w:marBottom w:val="0"/>
                                      <w:divBdr>
                                        <w:top w:val="none" w:sz="0" w:space="0" w:color="auto"/>
                                        <w:left w:val="none" w:sz="0" w:space="0" w:color="auto"/>
                                        <w:bottom w:val="none" w:sz="0" w:space="0" w:color="auto"/>
                                        <w:right w:val="none" w:sz="0" w:space="0" w:color="auto"/>
                                      </w:divBdr>
                                      <w:divsChild>
                                        <w:div w:id="1745689229">
                                          <w:marLeft w:val="0"/>
                                          <w:marRight w:val="0"/>
                                          <w:marTop w:val="0"/>
                                          <w:marBottom w:val="0"/>
                                          <w:divBdr>
                                            <w:top w:val="none" w:sz="0" w:space="0" w:color="auto"/>
                                            <w:left w:val="none" w:sz="0" w:space="0" w:color="auto"/>
                                            <w:bottom w:val="none" w:sz="0" w:space="0" w:color="auto"/>
                                            <w:right w:val="none" w:sz="0" w:space="0" w:color="auto"/>
                                          </w:divBdr>
                                          <w:divsChild>
                                            <w:div w:id="11542289">
                                              <w:marLeft w:val="0"/>
                                              <w:marRight w:val="0"/>
                                              <w:marTop w:val="0"/>
                                              <w:marBottom w:val="0"/>
                                              <w:divBdr>
                                                <w:top w:val="none" w:sz="0" w:space="0" w:color="auto"/>
                                                <w:left w:val="none" w:sz="0" w:space="0" w:color="auto"/>
                                                <w:bottom w:val="none" w:sz="0" w:space="0" w:color="auto"/>
                                                <w:right w:val="none" w:sz="0" w:space="0" w:color="auto"/>
                                              </w:divBdr>
                                              <w:divsChild>
                                                <w:div w:id="2084720045">
                                                  <w:marLeft w:val="0"/>
                                                  <w:marRight w:val="0"/>
                                                  <w:marTop w:val="0"/>
                                                  <w:marBottom w:val="0"/>
                                                  <w:divBdr>
                                                    <w:top w:val="none" w:sz="0" w:space="0" w:color="auto"/>
                                                    <w:left w:val="none" w:sz="0" w:space="0" w:color="auto"/>
                                                    <w:bottom w:val="none" w:sz="0" w:space="0" w:color="auto"/>
                                                    <w:right w:val="none" w:sz="0" w:space="0" w:color="auto"/>
                                                  </w:divBdr>
                                                  <w:divsChild>
                                                    <w:div w:id="511459756">
                                                      <w:marLeft w:val="0"/>
                                                      <w:marRight w:val="0"/>
                                                      <w:marTop w:val="0"/>
                                                      <w:marBottom w:val="0"/>
                                                      <w:divBdr>
                                                        <w:top w:val="none" w:sz="0" w:space="0" w:color="auto"/>
                                                        <w:left w:val="none" w:sz="0" w:space="0" w:color="auto"/>
                                                        <w:bottom w:val="none" w:sz="0" w:space="0" w:color="auto"/>
                                                        <w:right w:val="none" w:sz="0" w:space="0" w:color="auto"/>
                                                      </w:divBdr>
                                                      <w:divsChild>
                                                        <w:div w:id="700938119">
                                                          <w:marLeft w:val="0"/>
                                                          <w:marRight w:val="0"/>
                                                          <w:marTop w:val="0"/>
                                                          <w:marBottom w:val="0"/>
                                                          <w:divBdr>
                                                            <w:top w:val="none" w:sz="0" w:space="0" w:color="auto"/>
                                                            <w:left w:val="none" w:sz="0" w:space="0" w:color="auto"/>
                                                            <w:bottom w:val="none" w:sz="0" w:space="0" w:color="auto"/>
                                                            <w:right w:val="none" w:sz="0" w:space="0" w:color="auto"/>
                                                          </w:divBdr>
                                                          <w:divsChild>
                                                            <w:div w:id="1056128045">
                                                              <w:marLeft w:val="0"/>
                                                              <w:marRight w:val="0"/>
                                                              <w:marTop w:val="0"/>
                                                              <w:marBottom w:val="0"/>
                                                              <w:divBdr>
                                                                <w:top w:val="none" w:sz="0" w:space="0" w:color="auto"/>
                                                                <w:left w:val="none" w:sz="0" w:space="0" w:color="auto"/>
                                                                <w:bottom w:val="none" w:sz="0" w:space="0" w:color="auto"/>
                                                                <w:right w:val="none" w:sz="0" w:space="0" w:color="auto"/>
                                                              </w:divBdr>
                                                              <w:divsChild>
                                                                <w:div w:id="1949047007">
                                                                  <w:marLeft w:val="0"/>
                                                                  <w:marRight w:val="0"/>
                                                                  <w:marTop w:val="0"/>
                                                                  <w:marBottom w:val="0"/>
                                                                  <w:divBdr>
                                                                    <w:top w:val="none" w:sz="0" w:space="0" w:color="auto"/>
                                                                    <w:left w:val="none" w:sz="0" w:space="0" w:color="auto"/>
                                                                    <w:bottom w:val="none" w:sz="0" w:space="0" w:color="auto"/>
                                                                    <w:right w:val="none" w:sz="0" w:space="0" w:color="auto"/>
                                                                  </w:divBdr>
                                                                  <w:divsChild>
                                                                    <w:div w:id="946427819">
                                                                      <w:marLeft w:val="0"/>
                                                                      <w:marRight w:val="0"/>
                                                                      <w:marTop w:val="0"/>
                                                                      <w:marBottom w:val="0"/>
                                                                      <w:divBdr>
                                                                        <w:top w:val="none" w:sz="0" w:space="0" w:color="auto"/>
                                                                        <w:left w:val="none" w:sz="0" w:space="0" w:color="auto"/>
                                                                        <w:bottom w:val="none" w:sz="0" w:space="0" w:color="auto"/>
                                                                        <w:right w:val="none" w:sz="0" w:space="0" w:color="auto"/>
                                                                      </w:divBdr>
                                                                    </w:div>
                                                                    <w:div w:id="1837187951">
                                                                      <w:marLeft w:val="0"/>
                                                                      <w:marRight w:val="0"/>
                                                                      <w:marTop w:val="0"/>
                                                                      <w:marBottom w:val="0"/>
                                                                      <w:divBdr>
                                                                        <w:top w:val="none" w:sz="0" w:space="0" w:color="auto"/>
                                                                        <w:left w:val="none" w:sz="0" w:space="0" w:color="auto"/>
                                                                        <w:bottom w:val="none" w:sz="0" w:space="0" w:color="auto"/>
                                                                        <w:right w:val="none" w:sz="0" w:space="0" w:color="auto"/>
                                                                      </w:divBdr>
                                                                    </w:div>
                                                                    <w:div w:id="4930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azer-hudzia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1</Pages>
  <Words>1102</Words>
  <Characters>6613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RzPP</Company>
  <LinksUpToDate>false</LinksUpToDate>
  <CharactersWithSpaces>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a.ludwinska</dc:creator>
  <cp:keywords/>
  <dc:description/>
  <cp:lastModifiedBy>Maciek</cp:lastModifiedBy>
  <cp:revision>26</cp:revision>
  <dcterms:created xsi:type="dcterms:W3CDTF">2017-03-22T07:52:00Z</dcterms:created>
  <dcterms:modified xsi:type="dcterms:W3CDTF">2017-11-11T14:59:00Z</dcterms:modified>
</cp:coreProperties>
</file>